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4E61" w:rsidRDefault="00FD4E61">
      <w:pPr>
        <w:rPr>
          <w:u w:val="single"/>
        </w:rPr>
      </w:pPr>
    </w:p>
    <w:p w14:paraId="00000002" w14:textId="77777777" w:rsidR="00FD4E61" w:rsidRDefault="00CB39B6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A.S. INTERNAL AFFAIRS COMMITTEE AGENDA  </w:t>
      </w:r>
    </w:p>
    <w:p w14:paraId="00000003" w14:textId="77777777" w:rsidR="00FD4E61" w:rsidRDefault="00CB39B6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</w:p>
    <w:p w14:paraId="00000004" w14:textId="77777777" w:rsidR="00FD4E61" w:rsidRDefault="00FD4E61">
      <w:pPr>
        <w:ind w:left="360"/>
        <w:jc w:val="center"/>
      </w:pPr>
    </w:p>
    <w:p w14:paraId="00000005" w14:textId="77777777" w:rsidR="00FD4E61" w:rsidRDefault="00CB39B6">
      <w:pPr>
        <w:jc w:val="center"/>
        <w:rPr>
          <w:b/>
          <w:u w:val="single"/>
        </w:rPr>
      </w:pPr>
      <w:r>
        <w:rPr>
          <w:i/>
          <w:highlight w:val="white"/>
        </w:rPr>
        <w:t xml:space="preserve">This meeting </w:t>
      </w:r>
      <w:proofErr w:type="gramStart"/>
      <w:r>
        <w:rPr>
          <w:i/>
          <w:highlight w:val="white"/>
        </w:rPr>
        <w:t>is being facilitated</w:t>
      </w:r>
      <w:proofErr w:type="gramEnd"/>
      <w:r>
        <w:rPr>
          <w:i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6" w14:textId="77777777" w:rsidR="00FD4E61" w:rsidRDefault="00FD4E61">
      <w:pPr>
        <w:ind w:left="360"/>
        <w:jc w:val="center"/>
      </w:pPr>
    </w:p>
    <w:p w14:paraId="00000007" w14:textId="77777777" w:rsidR="00FD4E61" w:rsidRDefault="00CB39B6">
      <w:pPr>
        <w:ind w:left="360"/>
        <w:jc w:val="center"/>
      </w:pPr>
      <w:r>
        <w:t>A.S. Government Office Conference Room</w:t>
      </w:r>
    </w:p>
    <w:p w14:paraId="00000008" w14:textId="77777777" w:rsidR="00FD4E61" w:rsidRDefault="00CB39B6">
      <w:pPr>
        <w:ind w:left="360"/>
        <w:jc w:val="center"/>
      </w:pPr>
      <w:r>
        <w:t>Date:</w:t>
      </w:r>
      <w:r>
        <w:t xml:space="preserve"> May 6, 2020</w:t>
      </w:r>
    </w:p>
    <w:p w14:paraId="00000009" w14:textId="77777777" w:rsidR="00FD4E61" w:rsidRDefault="00CB39B6">
      <w:pPr>
        <w:ind w:left="360"/>
        <w:jc w:val="center"/>
      </w:pPr>
      <w:r>
        <w:t>Time: 4:30 p.m.</w:t>
      </w:r>
    </w:p>
    <w:p w14:paraId="0000000A" w14:textId="77777777" w:rsidR="00FD4E61" w:rsidRDefault="00CB39B6">
      <w:pPr>
        <w:ind w:left="360"/>
        <w:jc w:val="center"/>
      </w:pPr>
      <w:r>
        <w:t>Zoom Link</w:t>
      </w:r>
      <w:proofErr w:type="gramStart"/>
      <w:r>
        <w:t>: :</w:t>
      </w:r>
      <w:proofErr w:type="gramEnd"/>
      <w:hyperlink r:id="rId5">
        <w:r>
          <w:rPr>
            <w:color w:val="1155CC"/>
            <w:u w:val="single"/>
          </w:rPr>
          <w:t>https://sjsu.zoom.us/j/97987575109?pwd=NHFXQ1ByMzRsV3g3L2dsMGNMRStEUT09</w:t>
        </w:r>
      </w:hyperlink>
    </w:p>
    <w:p w14:paraId="0000000B" w14:textId="77777777" w:rsidR="00FD4E61" w:rsidRDefault="00CB39B6">
      <w:pPr>
        <w:ind w:left="360"/>
        <w:jc w:val="center"/>
      </w:pPr>
      <w:r>
        <w:t xml:space="preserve">Meeting </w:t>
      </w:r>
      <w:r>
        <w:t xml:space="preserve">ID: </w:t>
      </w:r>
      <w:r>
        <w:rPr>
          <w:rFonts w:ascii="Lato" w:eastAsia="Lato" w:hAnsi="Lato" w:cs="Lato"/>
          <w:color w:val="232333"/>
          <w:sz w:val="21"/>
          <w:szCs w:val="21"/>
          <w:highlight w:val="white"/>
        </w:rPr>
        <w:t>979-8757-5109</w:t>
      </w:r>
    </w:p>
    <w:p w14:paraId="0000000C" w14:textId="77777777" w:rsidR="00FD4E61" w:rsidRDefault="00CB39B6">
      <w:pPr>
        <w:ind w:left="360"/>
        <w:jc w:val="center"/>
      </w:pPr>
      <w:r>
        <w:t xml:space="preserve">    Password: 470515</w:t>
      </w:r>
    </w:p>
    <w:p w14:paraId="0000000D" w14:textId="77777777" w:rsidR="00FD4E61" w:rsidRDefault="00FD4E61">
      <w:pPr>
        <w:ind w:left="360"/>
        <w:jc w:val="center"/>
      </w:pPr>
    </w:p>
    <w:p w14:paraId="0000000E" w14:textId="77777777" w:rsidR="00FD4E61" w:rsidRDefault="00FD4E61"/>
    <w:p w14:paraId="0000000F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10" w14:textId="77777777" w:rsidR="00FD4E61" w:rsidRDefault="00FD4E61">
      <w:pPr>
        <w:ind w:left="360"/>
      </w:pPr>
    </w:p>
    <w:p w14:paraId="00000011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12" w14:textId="77777777" w:rsidR="00FD4E61" w:rsidRDefault="00FD4E61"/>
    <w:p w14:paraId="00000013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4" w14:textId="77777777" w:rsidR="00FD4E61" w:rsidRDefault="00FD4E61">
      <w:pPr>
        <w:rPr>
          <w:u w:val="single"/>
        </w:rPr>
      </w:pPr>
    </w:p>
    <w:p w14:paraId="00000015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6" w14:textId="77777777" w:rsidR="00FD4E61" w:rsidRDefault="00FD4E61"/>
    <w:p w14:paraId="00000017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8" w14:textId="77777777" w:rsidR="00FD4E61" w:rsidRDefault="00FD4E61">
      <w:pPr>
        <w:rPr>
          <w:u w:val="single"/>
        </w:rPr>
      </w:pPr>
    </w:p>
    <w:p w14:paraId="00000019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A" w14:textId="77777777" w:rsidR="00FD4E61" w:rsidRDefault="00CB39B6">
      <w:pPr>
        <w:numPr>
          <w:ilvl w:val="1"/>
          <w:numId w:val="1"/>
        </w:numPr>
      </w:pPr>
      <w:r>
        <w:t>OLD BUSINESS</w:t>
      </w:r>
    </w:p>
    <w:p w14:paraId="0000001B" w14:textId="77777777" w:rsidR="00FD4E61" w:rsidRDefault="00FD4E61"/>
    <w:p w14:paraId="0000001C" w14:textId="77777777" w:rsidR="00FD4E61" w:rsidRDefault="00CB39B6">
      <w:pPr>
        <w:numPr>
          <w:ilvl w:val="1"/>
          <w:numId w:val="1"/>
        </w:numPr>
      </w:pPr>
      <w:r>
        <w:t xml:space="preserve">NEW BUSINESS  </w:t>
      </w:r>
    </w:p>
    <w:p w14:paraId="0000001D" w14:textId="77777777" w:rsidR="00FD4E61" w:rsidRDefault="00FD4E61"/>
    <w:p w14:paraId="0000001E" w14:textId="77777777" w:rsidR="00FD4E61" w:rsidRDefault="00CB39B6">
      <w:pPr>
        <w:numPr>
          <w:ilvl w:val="2"/>
          <w:numId w:val="1"/>
        </w:numPr>
      </w:pPr>
      <w:r>
        <w:t>Action Item: Add the Spartan Community Fund Section in the Bylaws for approval at last BOD meeting.</w:t>
      </w:r>
    </w:p>
    <w:p w14:paraId="00000021" w14:textId="7507478E" w:rsidR="00FD4E61" w:rsidRDefault="00CB39B6" w:rsidP="00CB39B6">
      <w:pPr>
        <w:numPr>
          <w:ilvl w:val="2"/>
          <w:numId w:val="1"/>
        </w:numPr>
      </w:pPr>
      <w:r>
        <w:t>Discuss</w:t>
      </w:r>
      <w:r>
        <w:t>ion Item: Closing Remarks.</w:t>
      </w:r>
      <w:bookmarkStart w:id="0" w:name="_GoBack"/>
      <w:bookmarkEnd w:id="0"/>
    </w:p>
    <w:p w14:paraId="00000022" w14:textId="77777777" w:rsidR="00FD4E61" w:rsidRDefault="00FD4E61"/>
    <w:p w14:paraId="00000023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4" w14:textId="77777777" w:rsidR="00FD4E61" w:rsidRDefault="00FD4E61"/>
    <w:p w14:paraId="00000025" w14:textId="77777777" w:rsidR="00FD4E61" w:rsidRDefault="00CB39B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FD4E6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77C"/>
    <w:multiLevelType w:val="multilevel"/>
    <w:tmpl w:val="E822F3D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61"/>
    <w:rsid w:val="00CB39B6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6C4F"/>
  <w15:docId w15:val="{04D284E1-A954-4254-A3CB-72DBE24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7987575109?pwd=NHFXQ1ByMzRsV3g3L2dsMGNMRStE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2020-04-30T23:48:00Z</dcterms:created>
  <dcterms:modified xsi:type="dcterms:W3CDTF">2020-04-30T23:48:00Z</dcterms:modified>
</cp:coreProperties>
</file>