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07" w:rsidRPr="00A811C5" w:rsidRDefault="000B0407" w:rsidP="00440FBC">
      <w:pPr>
        <w:spacing w:after="0" w:line="240" w:lineRule="auto"/>
        <w:jc w:val="center"/>
        <w:rPr>
          <w:rFonts w:ascii="Times New Roman" w:eastAsia="Times New Roman" w:hAnsi="Times New Roman" w:cs="Times New Roman"/>
          <w:sz w:val="24"/>
          <w:szCs w:val="24"/>
        </w:rPr>
      </w:pPr>
      <w:r w:rsidRPr="00A811C5">
        <w:rPr>
          <w:rFonts w:ascii="Times New Roman" w:eastAsia="Times New Roman" w:hAnsi="Times New Roman" w:cs="Times New Roman"/>
          <w:sz w:val="24"/>
          <w:szCs w:val="24"/>
        </w:rPr>
        <w:t>San José State University</w:t>
      </w:r>
    </w:p>
    <w:p w:rsidR="000B0407" w:rsidRPr="00A811C5" w:rsidRDefault="000B0407" w:rsidP="00440FBC">
      <w:pPr>
        <w:spacing w:after="0" w:line="240" w:lineRule="auto"/>
        <w:jc w:val="center"/>
        <w:rPr>
          <w:rFonts w:ascii="Times New Roman" w:eastAsia="Times New Roman" w:hAnsi="Times New Roman" w:cs="Times New Roman"/>
          <w:sz w:val="24"/>
          <w:szCs w:val="24"/>
        </w:rPr>
      </w:pPr>
      <w:r w:rsidRPr="00A811C5">
        <w:rPr>
          <w:rFonts w:ascii="Times New Roman" w:eastAsia="Times New Roman" w:hAnsi="Times New Roman" w:cs="Times New Roman"/>
          <w:sz w:val="24"/>
          <w:szCs w:val="24"/>
        </w:rPr>
        <w:t>Humanities &amp; Arts/English &amp; Comparative Literature</w:t>
      </w:r>
    </w:p>
    <w:p w:rsidR="000B0407" w:rsidRPr="00A811C5" w:rsidRDefault="000B0407" w:rsidP="00440FBC">
      <w:pPr>
        <w:spacing w:after="0" w:line="240" w:lineRule="auto"/>
        <w:jc w:val="center"/>
        <w:rPr>
          <w:rFonts w:ascii="Times New Roman" w:eastAsia="Times New Roman" w:hAnsi="Times New Roman" w:cs="Times New Roman"/>
          <w:b/>
          <w:sz w:val="24"/>
          <w:szCs w:val="24"/>
        </w:rPr>
      </w:pPr>
      <w:r w:rsidRPr="00A811C5">
        <w:rPr>
          <w:rFonts w:ascii="Times New Roman" w:eastAsia="Times New Roman" w:hAnsi="Times New Roman" w:cs="Times New Roman"/>
          <w:b/>
          <w:sz w:val="24"/>
          <w:szCs w:val="24"/>
        </w:rPr>
        <w:t>English 117B: Global Film, Literature and Cultures</w:t>
      </w:r>
    </w:p>
    <w:p w:rsidR="000B0407" w:rsidRPr="00A811C5" w:rsidRDefault="00F129C9" w:rsidP="00440FBC">
      <w:pPr>
        <w:spacing w:after="0" w:line="240" w:lineRule="auto"/>
        <w:jc w:val="center"/>
        <w:rPr>
          <w:rFonts w:ascii="Times New Roman" w:eastAsia="Times New Roman" w:hAnsi="Times New Roman" w:cs="Times New Roman"/>
          <w:sz w:val="24"/>
          <w:szCs w:val="24"/>
        </w:rPr>
      </w:pPr>
      <w:r w:rsidRPr="00A811C5">
        <w:rPr>
          <w:rFonts w:ascii="Times New Roman" w:eastAsia="Times New Roman" w:hAnsi="Times New Roman" w:cs="Times New Roman"/>
          <w:sz w:val="24"/>
          <w:szCs w:val="24"/>
        </w:rPr>
        <w:t>Summer 201</w:t>
      </w:r>
      <w:r w:rsidR="00053B4D" w:rsidRPr="00A811C5">
        <w:rPr>
          <w:rFonts w:ascii="Times New Roman" w:eastAsia="Times New Roman" w:hAnsi="Times New Roman" w:cs="Times New Roman"/>
          <w:sz w:val="24"/>
          <w:szCs w:val="24"/>
        </w:rPr>
        <w:t>6</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Instructor</w:t>
      </w:r>
      <w:r w:rsidRPr="00440FBC">
        <w:rPr>
          <w:rFonts w:ascii="Times New Roman" w:eastAsia="Times New Roman" w:hAnsi="Times New Roman" w:cs="Times New Roman"/>
          <w:sz w:val="24"/>
          <w:szCs w:val="24"/>
        </w:rPr>
        <w:t>: Dr. Julie Sparks</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Email</w:t>
      </w:r>
      <w:r w:rsidRPr="00440FBC">
        <w:rPr>
          <w:rFonts w:ascii="Times New Roman" w:eastAsia="Times New Roman" w:hAnsi="Times New Roman" w:cs="Times New Roman"/>
          <w:sz w:val="24"/>
          <w:szCs w:val="24"/>
        </w:rPr>
        <w:t>: julie.sparks@sjsu.edu</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Professor Office:</w:t>
      </w:r>
      <w:r w:rsidRPr="00440FBC">
        <w:rPr>
          <w:rFonts w:ascii="Times New Roman" w:eastAsia="Times New Roman" w:hAnsi="Times New Roman" w:cs="Times New Roman"/>
          <w:sz w:val="24"/>
          <w:szCs w:val="24"/>
        </w:rPr>
        <w:t xml:space="preserve"> Faculty Office Building 128</w:t>
      </w:r>
      <w:bookmarkStart w:id="0" w:name="_GoBack"/>
      <w:bookmarkEnd w:id="0"/>
    </w:p>
    <w:p w:rsidR="00F06597" w:rsidRPr="00440FBC" w:rsidRDefault="00F0659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Office Hours:</w:t>
      </w:r>
      <w:r w:rsidRPr="00440FBC">
        <w:rPr>
          <w:rFonts w:ascii="Times New Roman" w:eastAsia="Times New Roman" w:hAnsi="Times New Roman" w:cs="Times New Roman"/>
          <w:sz w:val="24"/>
          <w:szCs w:val="24"/>
        </w:rPr>
        <w:t xml:space="preserve"> </w:t>
      </w:r>
      <w:r w:rsidR="00F129C9" w:rsidRPr="00440FBC">
        <w:rPr>
          <w:rFonts w:ascii="Times New Roman" w:eastAsia="Times New Roman" w:hAnsi="Times New Roman" w:cs="Times New Roman"/>
          <w:sz w:val="24"/>
          <w:szCs w:val="24"/>
        </w:rPr>
        <w:t>(6/1</w:t>
      </w:r>
      <w:r w:rsidR="00053B4D">
        <w:rPr>
          <w:rFonts w:ascii="Times New Roman" w:eastAsia="Times New Roman" w:hAnsi="Times New Roman" w:cs="Times New Roman"/>
          <w:sz w:val="24"/>
          <w:szCs w:val="24"/>
        </w:rPr>
        <w:t>3</w:t>
      </w:r>
      <w:r w:rsidR="00F129C9" w:rsidRPr="00440FBC">
        <w:rPr>
          <w:rFonts w:ascii="Times New Roman" w:eastAsia="Times New Roman" w:hAnsi="Times New Roman" w:cs="Times New Roman"/>
          <w:sz w:val="24"/>
          <w:szCs w:val="24"/>
        </w:rPr>
        <w:t>-6/</w:t>
      </w:r>
      <w:r w:rsidR="00053B4D">
        <w:rPr>
          <w:rFonts w:ascii="Times New Roman" w:eastAsia="Times New Roman" w:hAnsi="Times New Roman" w:cs="Times New Roman"/>
          <w:sz w:val="24"/>
          <w:szCs w:val="24"/>
        </w:rPr>
        <w:t>23</w:t>
      </w:r>
      <w:r w:rsidR="00F129C9" w:rsidRPr="00440FBC">
        <w:rPr>
          <w:rFonts w:ascii="Times New Roman" w:eastAsia="Times New Roman" w:hAnsi="Times New Roman" w:cs="Times New Roman"/>
          <w:sz w:val="24"/>
          <w:szCs w:val="24"/>
        </w:rPr>
        <w:t>) M-F 1-2 pm. After 6/</w:t>
      </w:r>
      <w:r w:rsidR="00053B4D">
        <w:rPr>
          <w:rFonts w:ascii="Times New Roman" w:eastAsia="Times New Roman" w:hAnsi="Times New Roman" w:cs="Times New Roman"/>
          <w:sz w:val="24"/>
          <w:szCs w:val="24"/>
        </w:rPr>
        <w:t>23</w:t>
      </w:r>
      <w:r w:rsidR="00F129C9" w:rsidRPr="00440FBC">
        <w:rPr>
          <w:rFonts w:ascii="Times New Roman" w:eastAsia="Times New Roman" w:hAnsi="Times New Roman" w:cs="Times New Roman"/>
          <w:sz w:val="24"/>
          <w:szCs w:val="24"/>
        </w:rPr>
        <w:t xml:space="preserve"> by arrangement</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Class meets</w:t>
      </w:r>
      <w:r w:rsidRPr="00440FBC">
        <w:rPr>
          <w:rFonts w:ascii="Times New Roman" w:eastAsia="Times New Roman" w:hAnsi="Times New Roman" w:cs="Times New Roman"/>
          <w:sz w:val="24"/>
          <w:szCs w:val="24"/>
        </w:rPr>
        <w:t xml:space="preserve">: </w:t>
      </w:r>
      <w:r w:rsidR="0075124C">
        <w:rPr>
          <w:rFonts w:ascii="Times New Roman" w:eastAsia="Times New Roman" w:hAnsi="Times New Roman" w:cs="Times New Roman"/>
          <w:sz w:val="24"/>
          <w:szCs w:val="24"/>
        </w:rPr>
        <w:t>at SJSU from 6/1</w:t>
      </w:r>
      <w:r w:rsidR="00053B4D">
        <w:rPr>
          <w:rFonts w:ascii="Times New Roman" w:eastAsia="Times New Roman" w:hAnsi="Times New Roman" w:cs="Times New Roman"/>
          <w:sz w:val="24"/>
          <w:szCs w:val="24"/>
        </w:rPr>
        <w:t>3</w:t>
      </w:r>
      <w:r w:rsidR="0075124C">
        <w:rPr>
          <w:rFonts w:ascii="Times New Roman" w:eastAsia="Times New Roman" w:hAnsi="Times New Roman" w:cs="Times New Roman"/>
          <w:sz w:val="24"/>
          <w:szCs w:val="24"/>
        </w:rPr>
        <w:t xml:space="preserve"> – 6/</w:t>
      </w:r>
      <w:r w:rsidR="00053B4D">
        <w:rPr>
          <w:rFonts w:ascii="Times New Roman" w:eastAsia="Times New Roman" w:hAnsi="Times New Roman" w:cs="Times New Roman"/>
          <w:sz w:val="24"/>
          <w:szCs w:val="24"/>
        </w:rPr>
        <w:t>23</w:t>
      </w:r>
      <w:r w:rsidR="0075124C">
        <w:rPr>
          <w:rFonts w:ascii="Times New Roman" w:eastAsia="Times New Roman" w:hAnsi="Times New Roman" w:cs="Times New Roman"/>
          <w:sz w:val="24"/>
          <w:szCs w:val="24"/>
        </w:rPr>
        <w:t xml:space="preserve">, from </w:t>
      </w:r>
      <w:r w:rsidRPr="00440FBC">
        <w:rPr>
          <w:rFonts w:ascii="Times New Roman" w:eastAsia="Times New Roman" w:hAnsi="Times New Roman" w:cs="Times New Roman"/>
          <w:sz w:val="24"/>
          <w:szCs w:val="24"/>
        </w:rPr>
        <w:t>9</w:t>
      </w:r>
      <w:r w:rsidR="0047608A" w:rsidRPr="00440FBC">
        <w:rPr>
          <w:rFonts w:ascii="Times New Roman" w:eastAsia="Times New Roman" w:hAnsi="Times New Roman" w:cs="Times New Roman"/>
          <w:sz w:val="24"/>
          <w:szCs w:val="24"/>
        </w:rPr>
        <w:t>:</w:t>
      </w:r>
      <w:r w:rsidR="00F129C9" w:rsidRPr="00440FBC">
        <w:rPr>
          <w:rFonts w:ascii="Times New Roman" w:eastAsia="Times New Roman" w:hAnsi="Times New Roman" w:cs="Times New Roman"/>
          <w:sz w:val="24"/>
          <w:szCs w:val="24"/>
        </w:rPr>
        <w:t>0</w:t>
      </w:r>
      <w:r w:rsidR="0047608A" w:rsidRPr="00440FBC">
        <w:rPr>
          <w:rFonts w:ascii="Times New Roman" w:eastAsia="Times New Roman" w:hAnsi="Times New Roman" w:cs="Times New Roman"/>
          <w:sz w:val="24"/>
          <w:szCs w:val="24"/>
        </w:rPr>
        <w:t>0</w:t>
      </w:r>
      <w:r w:rsidRPr="00440FBC">
        <w:rPr>
          <w:rFonts w:ascii="Times New Roman" w:eastAsia="Times New Roman" w:hAnsi="Times New Roman" w:cs="Times New Roman"/>
          <w:sz w:val="24"/>
          <w:szCs w:val="24"/>
        </w:rPr>
        <w:t>-12:</w:t>
      </w:r>
      <w:r w:rsidR="00D82811" w:rsidRPr="00440FBC">
        <w:rPr>
          <w:rFonts w:ascii="Times New Roman" w:eastAsia="Times New Roman" w:hAnsi="Times New Roman" w:cs="Times New Roman"/>
          <w:sz w:val="24"/>
          <w:szCs w:val="24"/>
        </w:rPr>
        <w:t>1</w:t>
      </w:r>
      <w:r w:rsidRPr="00440FBC">
        <w:rPr>
          <w:rFonts w:ascii="Times New Roman" w:eastAsia="Times New Roman" w:hAnsi="Times New Roman" w:cs="Times New Roman"/>
          <w:sz w:val="24"/>
          <w:szCs w:val="24"/>
        </w:rPr>
        <w:t>5 pm</w:t>
      </w:r>
      <w:r w:rsidR="00053B4D">
        <w:rPr>
          <w:rFonts w:ascii="Times New Roman" w:eastAsia="Times New Roman" w:hAnsi="Times New Roman" w:cs="Times New Roman"/>
          <w:sz w:val="24"/>
          <w:szCs w:val="24"/>
        </w:rPr>
        <w:t xml:space="preserve">. </w:t>
      </w:r>
      <w:r w:rsidR="0075124C">
        <w:rPr>
          <w:rFonts w:ascii="Times New Roman" w:eastAsia="Times New Roman" w:hAnsi="Times New Roman" w:cs="Times New Roman"/>
          <w:sz w:val="24"/>
          <w:szCs w:val="24"/>
        </w:rPr>
        <w:t>After that: Dublin</w:t>
      </w:r>
      <w:r w:rsidR="00053B4D">
        <w:rPr>
          <w:rFonts w:ascii="Times New Roman" w:eastAsia="Times New Roman" w:hAnsi="Times New Roman" w:cs="Times New Roman"/>
          <w:sz w:val="24"/>
          <w:szCs w:val="24"/>
        </w:rPr>
        <w:t>,</w:t>
      </w:r>
      <w:r w:rsidR="0075124C">
        <w:rPr>
          <w:rFonts w:ascii="Times New Roman" w:eastAsia="Times New Roman" w:hAnsi="Times New Roman" w:cs="Times New Roman"/>
          <w:sz w:val="24"/>
          <w:szCs w:val="24"/>
        </w:rPr>
        <w:t xml:space="preserve"> Galway</w:t>
      </w:r>
      <w:r w:rsidR="00053B4D">
        <w:rPr>
          <w:rFonts w:ascii="Times New Roman" w:eastAsia="Times New Roman" w:hAnsi="Times New Roman" w:cs="Times New Roman"/>
          <w:sz w:val="24"/>
          <w:szCs w:val="24"/>
        </w:rPr>
        <w:t>, and Cork, Ireland</w:t>
      </w:r>
      <w:r w:rsidR="0075124C">
        <w:rPr>
          <w:rFonts w:ascii="Times New Roman" w:eastAsia="Times New Roman" w:hAnsi="Times New Roman" w:cs="Times New Roman"/>
          <w:sz w:val="24"/>
          <w:szCs w:val="24"/>
        </w:rPr>
        <w:t>.</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Classroom:</w:t>
      </w:r>
      <w:r w:rsidRPr="00440FBC">
        <w:rPr>
          <w:rFonts w:ascii="Times New Roman" w:eastAsia="Times New Roman" w:hAnsi="Times New Roman" w:cs="Times New Roman"/>
          <w:sz w:val="24"/>
          <w:szCs w:val="24"/>
        </w:rPr>
        <w:t xml:space="preserve"> </w:t>
      </w:r>
      <w:r w:rsidR="00F129C9" w:rsidRPr="00440FBC">
        <w:rPr>
          <w:rFonts w:ascii="Times New Roman" w:eastAsia="Times New Roman" w:hAnsi="Times New Roman" w:cs="Times New Roman"/>
          <w:sz w:val="24"/>
          <w:szCs w:val="24"/>
        </w:rPr>
        <w:t>Faculty Office Building</w:t>
      </w:r>
      <w:r w:rsidR="0075124C">
        <w:rPr>
          <w:rFonts w:ascii="Times New Roman" w:eastAsia="Times New Roman" w:hAnsi="Times New Roman" w:cs="Times New Roman"/>
          <w:sz w:val="24"/>
          <w:szCs w:val="24"/>
        </w:rPr>
        <w:t xml:space="preserve"> (FOB)</w:t>
      </w:r>
      <w:r w:rsidR="00F129C9" w:rsidRPr="00440FBC">
        <w:rPr>
          <w:rFonts w:ascii="Times New Roman" w:eastAsia="Times New Roman" w:hAnsi="Times New Roman" w:cs="Times New Roman"/>
          <w:sz w:val="24"/>
          <w:szCs w:val="24"/>
        </w:rPr>
        <w:t xml:space="preserve"> 104</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Prerequisites</w:t>
      </w:r>
      <w:r w:rsidRPr="00440FBC">
        <w:rPr>
          <w:rFonts w:ascii="Times New Roman" w:eastAsia="Times New Roman" w:hAnsi="Times New Roman" w:cs="Times New Roman"/>
          <w:sz w:val="24"/>
          <w:szCs w:val="24"/>
        </w:rPr>
        <w:t xml:space="preserve">: Completion of GE core; Satisfaction of Writing Skills Test; </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Upper-division standing </w:t>
      </w:r>
    </w:p>
    <w:p w:rsidR="000B0407" w:rsidRPr="00C8755B"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GE/SJSU Studies Category</w:t>
      </w:r>
      <w:r w:rsidRPr="00440FBC">
        <w:rPr>
          <w:rFonts w:ascii="Times New Roman" w:eastAsia="Times New Roman" w:hAnsi="Times New Roman" w:cs="Times New Roman"/>
          <w:sz w:val="24"/>
          <w:szCs w:val="24"/>
        </w:rPr>
        <w:t>: GE Area V: Culture, Civilization, and Global Understanding</w:t>
      </w:r>
    </w:p>
    <w:p w:rsidR="00C8755B" w:rsidRDefault="00C8755B" w:rsidP="00C8755B">
      <w:pPr>
        <w:pStyle w:val="ecxmsonormal"/>
      </w:pPr>
      <w:r w:rsidRPr="00440FBC">
        <w:rPr>
          <w:b/>
        </w:rPr>
        <w:t>Course Description</w:t>
      </w:r>
      <w:r>
        <w:t xml:space="preserve"> </w:t>
      </w:r>
      <w:r>
        <w:t>Some say there are really only two basic plots in the history of storytelling: a young man goes on a journey, or a stranger comes into town. Others have pointed out that this is really the same story told from two different points of view—the ones who go on adventures and the ones they meet on the way. Of course, there are really more plots than that, but some of the best stories do follow those lines.</w:t>
      </w:r>
    </w:p>
    <w:p w:rsidR="00C8755B" w:rsidRDefault="00C8755B" w:rsidP="00C8755B">
      <w:pPr>
        <w:pStyle w:val="ecxmsonormal"/>
      </w:pPr>
      <w:r>
        <w:t xml:space="preserve">Therefore, the focusing theme of this course will be journeys, especially journeys by young people. We will watch films from all over the world and read stories that depict people leaving home to seek their fortune, to escape strife or chase adventure, to find their father or a seek a lover, or just to see the world beyond their little village. By experiencing these vicarious adventures, students will learn to appreciate and understand the narratives that create and define cultural identity, explore cultural interaction, and illustrate cultural preservation and cultural difference over time. </w:t>
      </w:r>
    </w:p>
    <w:p w:rsidR="00C8755B" w:rsidRDefault="00C8755B" w:rsidP="00C8755B">
      <w:pPr>
        <w:pStyle w:val="ecxmsonormal"/>
      </w:pPr>
      <w:r>
        <w:t xml:space="preserve">Also, since Ireland will be commemorating the 100 year anniversary of the Easter Rising that led to their independence from over 700 years of British rule, we will consider how cultural identity is related to both the heroes and villains it identifies and the stories it tells about them--the icons it either demonizes or holds up for veneration. </w:t>
      </w:r>
    </w:p>
    <w:p w:rsidR="00C8755B" w:rsidRDefault="00C8755B" w:rsidP="00C8755B">
      <w:pPr>
        <w:spacing w:after="0" w:line="240" w:lineRule="auto"/>
        <w:rPr>
          <w:rFonts w:ascii="Times New Roman" w:eastAsia="Times New Roman" w:hAnsi="Times New Roman" w:cs="Times New Roman"/>
          <w:sz w:val="24"/>
          <w:szCs w:val="24"/>
        </w:rPr>
      </w:pPr>
      <w:r w:rsidRPr="00C8755B">
        <w:rPr>
          <w:b/>
        </w:rPr>
        <w:t>General Ed</w:t>
      </w:r>
      <w:r>
        <w:rPr>
          <w:b/>
        </w:rPr>
        <w:t>.</w:t>
      </w:r>
      <w:r w:rsidRPr="00C8755B">
        <w:rPr>
          <w:b/>
        </w:rPr>
        <w:t xml:space="preserve"> Description</w:t>
      </w:r>
      <w:r>
        <w:t xml:space="preserve">: </w:t>
      </w:r>
      <w:r w:rsidRPr="00440FBC">
        <w:rPr>
          <w:rFonts w:ascii="Times New Roman" w:eastAsia="Times New Roman" w:hAnsi="Times New Roman" w:cs="Times New Roman"/>
          <w:sz w:val="24"/>
          <w:szCs w:val="24"/>
        </w:rPr>
        <w:t>Using films and literary works, students will appreciate and understand the narratives that create and define cultural identity, explore cultural interaction, and illustrate cultural preservation and cultural difference over time. We also examine how the films utilize the approaches to story-telling differently from traditional fictional forms: especially plays and short stories. We will look at films and read texts that are written in, set in, or depict multiple time periods and world cultures, with an emphasis on Ireland and other former colonies of the British Empire, including the U.S. Some of the common themes we will explore across these widely different texts and cultures will include the ways in which national and cultural identities are formed and contested, particularly in the telling of stories and the recording of history.</w:t>
      </w:r>
      <w:r>
        <w:rPr>
          <w:rFonts w:ascii="Times New Roman" w:eastAsia="Times New Roman" w:hAnsi="Times New Roman" w:cs="Times New Roman"/>
          <w:sz w:val="24"/>
          <w:szCs w:val="24"/>
        </w:rPr>
        <w:t xml:space="preserve"> </w:t>
      </w:r>
    </w:p>
    <w:p w:rsidR="00C8755B" w:rsidRDefault="00C8755B" w:rsidP="00C8755B">
      <w:pPr>
        <w:pStyle w:val="ecxmsonormal"/>
      </w:pPr>
      <w:r>
        <w:t>The course is open to upper division students of any major and satisfies the Gen Ed requirement for Area V, global engagement.</w:t>
      </w:r>
    </w:p>
    <w:p w:rsidR="000B0407" w:rsidRPr="00C8755B" w:rsidRDefault="000B0407" w:rsidP="00C8755B">
      <w:pPr>
        <w:pStyle w:val="ecxmsonormal"/>
      </w:pPr>
      <w:r w:rsidRPr="00440FBC">
        <w:rPr>
          <w:b/>
        </w:rPr>
        <w:lastRenderedPageBreak/>
        <w:t>Course Goals and Student Learning Objectives</w:t>
      </w:r>
    </w:p>
    <w:p w:rsidR="000B0407" w:rsidRPr="00440FBC" w:rsidRDefault="000B0407" w:rsidP="00440FBC">
      <w:pPr>
        <w:pStyle w:val="ListParagraph"/>
        <w:numPr>
          <w:ilvl w:val="0"/>
          <w:numId w:val="2"/>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Students shall be able to compare systematically the ideas, values, images, cultural artifacts, economic structures, technological developments, or attitudes of people from more than one culture outside the U.S. through the media of film and literature. </w:t>
      </w:r>
    </w:p>
    <w:p w:rsidR="000B0407" w:rsidRPr="00440FBC" w:rsidRDefault="000B0407" w:rsidP="00440FBC">
      <w:pPr>
        <w:spacing w:after="0" w:line="240" w:lineRule="auto"/>
        <w:rPr>
          <w:rFonts w:ascii="Times New Roman" w:eastAsia="Times New Roman" w:hAnsi="Times New Roman" w:cs="Times New Roman"/>
          <w:sz w:val="12"/>
          <w:szCs w:val="24"/>
        </w:rPr>
      </w:pPr>
    </w:p>
    <w:p w:rsidR="000B0407" w:rsidRPr="00440FBC" w:rsidRDefault="000B0407" w:rsidP="00440FBC">
      <w:pPr>
        <w:pStyle w:val="ListParagraph"/>
        <w:numPr>
          <w:ilvl w:val="0"/>
          <w:numId w:val="2"/>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Students shall be able to identify the historical context of ideas and cultural traditions outside the U.S. and how they have influenced American culture. </w:t>
      </w:r>
    </w:p>
    <w:p w:rsidR="000B0407" w:rsidRPr="00440FBC" w:rsidRDefault="000B0407" w:rsidP="00440FBC">
      <w:pPr>
        <w:spacing w:after="0" w:line="240" w:lineRule="auto"/>
        <w:rPr>
          <w:rFonts w:ascii="Times New Roman" w:eastAsia="Times New Roman" w:hAnsi="Times New Roman" w:cs="Times New Roman"/>
          <w:sz w:val="12"/>
          <w:szCs w:val="24"/>
        </w:rPr>
      </w:pPr>
    </w:p>
    <w:p w:rsidR="000B0407" w:rsidRPr="00440FBC" w:rsidRDefault="000B0407" w:rsidP="00440FBC">
      <w:pPr>
        <w:pStyle w:val="ListParagraph"/>
        <w:numPr>
          <w:ilvl w:val="0"/>
          <w:numId w:val="2"/>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Students shall be able to explain how a culture outside the U.S. has changed in response to internal and external pressures. </w:t>
      </w:r>
    </w:p>
    <w:p w:rsidR="000B0407" w:rsidRPr="00440FBC" w:rsidRDefault="000B0407" w:rsidP="00440FBC">
      <w:pPr>
        <w:spacing w:after="0" w:line="240" w:lineRule="auto"/>
        <w:rPr>
          <w:rFonts w:ascii="Times New Roman" w:eastAsia="Times New Roman" w:hAnsi="Times New Roman" w:cs="Times New Roman"/>
          <w:sz w:val="12"/>
          <w:szCs w:val="24"/>
        </w:rPr>
      </w:pPr>
      <w:bookmarkStart w:id="1" w:name="2"/>
      <w:bookmarkEnd w:id="1"/>
    </w:p>
    <w:p w:rsidR="000B0407" w:rsidRPr="00440FBC" w:rsidRDefault="000B0407" w:rsidP="00440FBC">
      <w:pPr>
        <w:pStyle w:val="ListParagraph"/>
        <w:numPr>
          <w:ilvl w:val="0"/>
          <w:numId w:val="2"/>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Students shall hone their reading, writing, researching, and critical thinking skills through the practice of intellectually challenging analyses.</w:t>
      </w:r>
    </w:p>
    <w:p w:rsidR="000B0407" w:rsidRPr="00440FBC" w:rsidRDefault="000B0407" w:rsidP="00440FBC">
      <w:pPr>
        <w:spacing w:after="0" w:line="240" w:lineRule="auto"/>
        <w:rPr>
          <w:rFonts w:ascii="Times New Roman" w:eastAsia="Times New Roman" w:hAnsi="Times New Roman" w:cs="Times New Roman"/>
          <w:sz w:val="24"/>
          <w:szCs w:val="24"/>
        </w:rPr>
      </w:pP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Course objectives 1-3 will be accomplished through the readings, class discussions, </w:t>
      </w:r>
    </w:p>
    <w:p w:rsidR="00440FBC" w:rsidRPr="00440FBC" w:rsidRDefault="00F129C9" w:rsidP="00440FBC">
      <w:pPr>
        <w:spacing w:after="0" w:line="240" w:lineRule="auto"/>
        <w:rPr>
          <w:rFonts w:ascii="Times New Roman" w:eastAsia="Times New Roman" w:hAnsi="Times New Roman" w:cs="Times New Roman"/>
          <w:sz w:val="24"/>
          <w:szCs w:val="24"/>
        </w:rPr>
      </w:pPr>
      <w:proofErr w:type="gramStart"/>
      <w:r w:rsidRPr="00440FBC">
        <w:rPr>
          <w:rFonts w:ascii="Times New Roman" w:eastAsia="Times New Roman" w:hAnsi="Times New Roman" w:cs="Times New Roman"/>
          <w:sz w:val="24"/>
          <w:szCs w:val="24"/>
        </w:rPr>
        <w:t>s</w:t>
      </w:r>
      <w:r w:rsidR="000B0407" w:rsidRPr="00440FBC">
        <w:rPr>
          <w:rFonts w:ascii="Times New Roman" w:eastAsia="Times New Roman" w:hAnsi="Times New Roman" w:cs="Times New Roman"/>
          <w:sz w:val="24"/>
          <w:szCs w:val="24"/>
        </w:rPr>
        <w:t>tudent</w:t>
      </w:r>
      <w:r w:rsidRPr="00440FBC">
        <w:rPr>
          <w:rFonts w:ascii="Times New Roman" w:eastAsia="Times New Roman" w:hAnsi="Times New Roman" w:cs="Times New Roman"/>
          <w:sz w:val="24"/>
          <w:szCs w:val="24"/>
        </w:rPr>
        <w:t>s</w:t>
      </w:r>
      <w:proofErr w:type="gramEnd"/>
      <w:r w:rsidRPr="00440FBC">
        <w:rPr>
          <w:rFonts w:ascii="Times New Roman" w:eastAsia="Times New Roman" w:hAnsi="Times New Roman" w:cs="Times New Roman"/>
          <w:sz w:val="24"/>
          <w:szCs w:val="24"/>
        </w:rPr>
        <w:t>’</w:t>
      </w:r>
      <w:r w:rsidR="000B0407" w:rsidRPr="00440FBC">
        <w:rPr>
          <w:rFonts w:ascii="Times New Roman" w:eastAsia="Times New Roman" w:hAnsi="Times New Roman" w:cs="Times New Roman"/>
          <w:sz w:val="24"/>
          <w:szCs w:val="24"/>
        </w:rPr>
        <w:t xml:space="preserve"> research and presentations, while the various written assignments and the </w:t>
      </w:r>
      <w:r w:rsidRPr="00440FBC">
        <w:rPr>
          <w:rFonts w:ascii="Times New Roman" w:eastAsia="Times New Roman" w:hAnsi="Times New Roman" w:cs="Times New Roman"/>
          <w:sz w:val="24"/>
          <w:szCs w:val="24"/>
        </w:rPr>
        <w:t xml:space="preserve">final oral </w:t>
      </w:r>
      <w:r w:rsidR="000B0407" w:rsidRPr="00440FBC">
        <w:rPr>
          <w:rFonts w:ascii="Times New Roman" w:eastAsia="Times New Roman" w:hAnsi="Times New Roman" w:cs="Times New Roman"/>
          <w:sz w:val="24"/>
          <w:szCs w:val="24"/>
        </w:rPr>
        <w:t>presentation will allow us to accomplish objective 4 and to assess our level of accomplishment in objectives 1-3.</w:t>
      </w:r>
    </w:p>
    <w:p w:rsidR="00D25663" w:rsidRPr="00440FBC" w:rsidRDefault="00D25663" w:rsidP="00440FBC">
      <w:pPr>
        <w:spacing w:after="0" w:line="240" w:lineRule="auto"/>
        <w:rPr>
          <w:rFonts w:ascii="Times New Roman" w:eastAsia="Times New Roman" w:hAnsi="Times New Roman" w:cs="Times New Roman"/>
          <w:sz w:val="24"/>
          <w:szCs w:val="24"/>
        </w:rPr>
      </w:pPr>
    </w:p>
    <w:p w:rsidR="000B0407" w:rsidRPr="00440FBC" w:rsidRDefault="000B0407"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 xml:space="preserve">Required Readings </w:t>
      </w:r>
    </w:p>
    <w:p w:rsidR="00053B4D" w:rsidRDefault="00053B4D" w:rsidP="00F3087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Selected tales from Irish mythology (</w:t>
      </w:r>
      <w:r w:rsidR="00F3087B">
        <w:rPr>
          <w:rFonts w:ascii="Times New Roman" w:hAnsi="Times New Roman" w:cs="Times New Roman"/>
          <w:sz w:val="24"/>
          <w:szCs w:val="24"/>
        </w:rPr>
        <w:t xml:space="preserve">Deirdre of the Sorrows, </w:t>
      </w:r>
      <w:proofErr w:type="spellStart"/>
      <w:r w:rsidR="00F3087B" w:rsidRPr="00F3087B">
        <w:rPr>
          <w:rFonts w:ascii="Times New Roman" w:hAnsi="Times New Roman" w:cs="Times New Roman"/>
          <w:sz w:val="24"/>
          <w:szCs w:val="24"/>
        </w:rPr>
        <w:t>Tír</w:t>
      </w:r>
      <w:proofErr w:type="spellEnd"/>
      <w:r w:rsidR="00F3087B" w:rsidRPr="00F3087B">
        <w:rPr>
          <w:rFonts w:ascii="Times New Roman" w:hAnsi="Times New Roman" w:cs="Times New Roman"/>
          <w:sz w:val="24"/>
          <w:szCs w:val="24"/>
        </w:rPr>
        <w:t xml:space="preserve"> </w:t>
      </w:r>
      <w:proofErr w:type="spellStart"/>
      <w:r w:rsidR="00F3087B" w:rsidRPr="00F3087B">
        <w:rPr>
          <w:rFonts w:ascii="Times New Roman" w:hAnsi="Times New Roman" w:cs="Times New Roman"/>
          <w:sz w:val="24"/>
          <w:szCs w:val="24"/>
        </w:rPr>
        <w:t>na</w:t>
      </w:r>
      <w:proofErr w:type="spellEnd"/>
      <w:r w:rsidR="00F3087B" w:rsidRPr="00F3087B">
        <w:rPr>
          <w:rFonts w:ascii="Times New Roman" w:hAnsi="Times New Roman" w:cs="Times New Roman"/>
          <w:sz w:val="24"/>
          <w:szCs w:val="24"/>
        </w:rPr>
        <w:t xml:space="preserve"> </w:t>
      </w:r>
      <w:proofErr w:type="spellStart"/>
      <w:r w:rsidR="00F3087B" w:rsidRPr="00F3087B">
        <w:rPr>
          <w:rFonts w:ascii="Times New Roman" w:hAnsi="Times New Roman" w:cs="Times New Roman"/>
          <w:sz w:val="24"/>
          <w:szCs w:val="24"/>
        </w:rPr>
        <w:t>nÓg</w:t>
      </w:r>
      <w:proofErr w:type="spellEnd"/>
      <w:r w:rsidR="00F3087B">
        <w:rPr>
          <w:rFonts w:ascii="Times New Roman" w:hAnsi="Times New Roman" w:cs="Times New Roman"/>
          <w:sz w:val="24"/>
          <w:szCs w:val="24"/>
        </w:rPr>
        <w:t xml:space="preserve">, </w:t>
      </w:r>
      <w:proofErr w:type="spellStart"/>
      <w:r w:rsidR="00F3087B">
        <w:rPr>
          <w:rFonts w:ascii="Times New Roman" w:hAnsi="Times New Roman" w:cs="Times New Roman"/>
          <w:sz w:val="24"/>
          <w:szCs w:val="24"/>
        </w:rPr>
        <w:t>Cuchulainn</w:t>
      </w:r>
      <w:proofErr w:type="spellEnd"/>
      <w:r>
        <w:rPr>
          <w:rFonts w:ascii="Times New Roman" w:hAnsi="Times New Roman" w:cs="Times New Roman"/>
          <w:sz w:val="24"/>
          <w:szCs w:val="24"/>
        </w:rPr>
        <w:t>)</w:t>
      </w:r>
    </w:p>
    <w:p w:rsidR="00F129C9" w:rsidRDefault="00F129C9" w:rsidP="00440FBC">
      <w:pPr>
        <w:pStyle w:val="ListParagraph"/>
        <w:numPr>
          <w:ilvl w:val="0"/>
          <w:numId w:val="3"/>
        </w:numPr>
        <w:spacing w:line="240" w:lineRule="auto"/>
        <w:rPr>
          <w:rFonts w:ascii="Times New Roman" w:hAnsi="Times New Roman" w:cs="Times New Roman"/>
          <w:sz w:val="24"/>
          <w:szCs w:val="24"/>
        </w:rPr>
      </w:pPr>
      <w:r w:rsidRPr="00440FBC">
        <w:rPr>
          <w:rFonts w:ascii="Times New Roman" w:hAnsi="Times New Roman" w:cs="Times New Roman"/>
          <w:sz w:val="24"/>
          <w:szCs w:val="24"/>
        </w:rPr>
        <w:t xml:space="preserve">Selected essays from </w:t>
      </w:r>
      <w:r w:rsidRPr="00440FBC">
        <w:rPr>
          <w:rFonts w:ascii="Times New Roman" w:hAnsi="Times New Roman" w:cs="Times New Roman"/>
          <w:b/>
          <w:i/>
          <w:sz w:val="24"/>
          <w:szCs w:val="24"/>
        </w:rPr>
        <w:t>Being Irish</w:t>
      </w:r>
      <w:r w:rsidRPr="00440FBC">
        <w:rPr>
          <w:rFonts w:ascii="Times New Roman" w:hAnsi="Times New Roman" w:cs="Times New Roman"/>
          <w:sz w:val="24"/>
          <w:szCs w:val="24"/>
        </w:rPr>
        <w:t xml:space="preserve"> + short passage by Bernard Shaw on Irish identity (posted on the course Web site)</w:t>
      </w:r>
    </w:p>
    <w:p w:rsidR="00053B4D" w:rsidRPr="00440FBC" w:rsidRDefault="00053B4D" w:rsidP="00440FB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Excerpts from </w:t>
      </w:r>
      <w:r>
        <w:rPr>
          <w:rFonts w:ascii="Times New Roman" w:hAnsi="Times New Roman" w:cs="Times New Roman"/>
          <w:i/>
          <w:sz w:val="24"/>
          <w:szCs w:val="24"/>
        </w:rPr>
        <w:t>Princes of Ireland</w:t>
      </w:r>
      <w:r>
        <w:rPr>
          <w:rFonts w:ascii="Times New Roman" w:hAnsi="Times New Roman" w:cs="Times New Roman"/>
          <w:sz w:val="24"/>
          <w:szCs w:val="24"/>
        </w:rPr>
        <w:t xml:space="preserve"> by Edward Rutherford</w:t>
      </w:r>
    </w:p>
    <w:p w:rsidR="00F129C9" w:rsidRPr="00440FBC" w:rsidRDefault="00C8755B" w:rsidP="00440FB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i/>
          <w:sz w:val="24"/>
          <w:szCs w:val="24"/>
        </w:rPr>
        <w:t>Arms and the Man</w:t>
      </w:r>
      <w:r w:rsidR="00F129C9" w:rsidRPr="00440FBC">
        <w:rPr>
          <w:rFonts w:ascii="Times New Roman" w:hAnsi="Times New Roman" w:cs="Times New Roman"/>
          <w:sz w:val="24"/>
          <w:szCs w:val="24"/>
        </w:rPr>
        <w:t xml:space="preserve"> (a play) By George Bernard Shaw (any edition)</w:t>
      </w:r>
    </w:p>
    <w:p w:rsidR="00053B4D" w:rsidRPr="00440FBC" w:rsidRDefault="00053B4D" w:rsidP="00053B4D">
      <w:pPr>
        <w:pStyle w:val="ListParagraph"/>
        <w:numPr>
          <w:ilvl w:val="0"/>
          <w:numId w:val="3"/>
        </w:numPr>
        <w:spacing w:line="240" w:lineRule="auto"/>
        <w:rPr>
          <w:rFonts w:ascii="Times New Roman" w:hAnsi="Times New Roman" w:cs="Times New Roman"/>
          <w:sz w:val="24"/>
          <w:szCs w:val="24"/>
        </w:rPr>
      </w:pPr>
      <w:r w:rsidRPr="00440FBC">
        <w:rPr>
          <w:rFonts w:ascii="Times New Roman" w:hAnsi="Times New Roman" w:cs="Times New Roman"/>
          <w:sz w:val="24"/>
          <w:szCs w:val="24"/>
        </w:rPr>
        <w:t xml:space="preserve">Selected essays by Andrew Lam: “Lost Photos,” “Child of Two Worlds,” “Letter to a Young Refugee” (from </w:t>
      </w:r>
      <w:r w:rsidRPr="00C8755B">
        <w:rPr>
          <w:rFonts w:ascii="Times New Roman" w:hAnsi="Times New Roman" w:cs="Times New Roman"/>
          <w:i/>
          <w:sz w:val="24"/>
          <w:szCs w:val="24"/>
        </w:rPr>
        <w:t>Perfume Dreams: Reflections on the Vietnamese Diaspora</w:t>
      </w:r>
      <w:r w:rsidRPr="00440FBC">
        <w:rPr>
          <w:rFonts w:ascii="Times New Roman" w:hAnsi="Times New Roman" w:cs="Times New Roman"/>
          <w:i/>
          <w:sz w:val="24"/>
          <w:szCs w:val="24"/>
        </w:rPr>
        <w:t>)</w:t>
      </w:r>
    </w:p>
    <w:p w:rsidR="00F129C9" w:rsidRDefault="001E35E9" w:rsidP="00440FBC">
      <w:pPr>
        <w:pStyle w:val="ListParagraph"/>
        <w:numPr>
          <w:ilvl w:val="0"/>
          <w:numId w:val="3"/>
        </w:numPr>
        <w:spacing w:line="240" w:lineRule="auto"/>
        <w:rPr>
          <w:rFonts w:ascii="Times New Roman" w:hAnsi="Times New Roman" w:cs="Times New Roman"/>
          <w:sz w:val="24"/>
          <w:szCs w:val="24"/>
        </w:rPr>
      </w:pPr>
      <w:r w:rsidRPr="00440FBC">
        <w:rPr>
          <w:rFonts w:ascii="Times New Roman" w:hAnsi="Times New Roman" w:cs="Times New Roman"/>
          <w:sz w:val="24"/>
          <w:szCs w:val="24"/>
        </w:rPr>
        <w:t>Stories by Roddy Doyle: “</w:t>
      </w:r>
      <w:r w:rsidR="00053B4D">
        <w:rPr>
          <w:rFonts w:ascii="Times New Roman" w:hAnsi="Times New Roman" w:cs="Times New Roman"/>
          <w:sz w:val="24"/>
          <w:szCs w:val="24"/>
        </w:rPr>
        <w:t>Home to Harlem</w:t>
      </w:r>
      <w:r w:rsidRPr="00440FBC">
        <w:rPr>
          <w:rFonts w:ascii="Times New Roman" w:hAnsi="Times New Roman" w:cs="Times New Roman"/>
          <w:sz w:val="24"/>
          <w:szCs w:val="24"/>
        </w:rPr>
        <w:t>” and “Guess Who’s Coming for the Dinner” (from</w:t>
      </w:r>
      <w:r w:rsidRPr="00440FBC">
        <w:rPr>
          <w:rFonts w:ascii="Times New Roman" w:hAnsi="Times New Roman" w:cs="Times New Roman"/>
          <w:i/>
          <w:sz w:val="24"/>
          <w:szCs w:val="24"/>
        </w:rPr>
        <w:t xml:space="preserve"> </w:t>
      </w:r>
      <w:r w:rsidR="00F129C9" w:rsidRPr="00C8755B">
        <w:rPr>
          <w:rFonts w:ascii="Times New Roman" w:hAnsi="Times New Roman" w:cs="Times New Roman"/>
          <w:i/>
          <w:sz w:val="24"/>
          <w:szCs w:val="24"/>
        </w:rPr>
        <w:t>The Deportees and Other Stories</w:t>
      </w:r>
      <w:r w:rsidRPr="00440FBC">
        <w:rPr>
          <w:rFonts w:ascii="Times New Roman" w:hAnsi="Times New Roman" w:cs="Times New Roman"/>
          <w:sz w:val="24"/>
          <w:szCs w:val="24"/>
        </w:rPr>
        <w:t>)</w:t>
      </w:r>
    </w:p>
    <w:p w:rsidR="00E95AF0" w:rsidRPr="00440FBC" w:rsidRDefault="00E95AF0" w:rsidP="00440FB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 selection of Irish poetry (to be posted on the course Web site)</w:t>
      </w:r>
    </w:p>
    <w:p w:rsidR="00E05373" w:rsidRPr="00440FBC" w:rsidRDefault="00E05373" w:rsidP="00440FBC">
      <w:pPr>
        <w:pStyle w:val="ListParagraph"/>
        <w:numPr>
          <w:ilvl w:val="0"/>
          <w:numId w:val="3"/>
        </w:numPr>
        <w:spacing w:line="240" w:lineRule="auto"/>
        <w:rPr>
          <w:rFonts w:ascii="Times New Roman" w:hAnsi="Times New Roman" w:cs="Times New Roman"/>
          <w:sz w:val="24"/>
          <w:szCs w:val="24"/>
        </w:rPr>
      </w:pPr>
      <w:r w:rsidRPr="00440FBC">
        <w:rPr>
          <w:rFonts w:ascii="Times New Roman" w:hAnsi="Times New Roman" w:cs="Times New Roman"/>
          <w:sz w:val="24"/>
          <w:szCs w:val="24"/>
        </w:rPr>
        <w:t xml:space="preserve">Selected film reviews, context articles, </w:t>
      </w:r>
      <w:r w:rsidR="00A236D6" w:rsidRPr="00440FBC">
        <w:rPr>
          <w:rFonts w:ascii="Times New Roman" w:hAnsi="Times New Roman" w:cs="Times New Roman"/>
          <w:sz w:val="24"/>
          <w:szCs w:val="24"/>
        </w:rPr>
        <w:t xml:space="preserve">and </w:t>
      </w:r>
      <w:r w:rsidR="00A236D6">
        <w:rPr>
          <w:rFonts w:ascii="Times New Roman" w:hAnsi="Times New Roman" w:cs="Times New Roman"/>
          <w:sz w:val="24"/>
          <w:szCs w:val="24"/>
        </w:rPr>
        <w:t xml:space="preserve">travel essays </w:t>
      </w:r>
      <w:r w:rsidRPr="00440FBC">
        <w:rPr>
          <w:rFonts w:ascii="Times New Roman" w:hAnsi="Times New Roman" w:cs="Times New Roman"/>
          <w:sz w:val="24"/>
          <w:szCs w:val="24"/>
        </w:rPr>
        <w:t>(</w:t>
      </w:r>
      <w:r w:rsidR="0075124C">
        <w:rPr>
          <w:rFonts w:ascii="Times New Roman" w:hAnsi="Times New Roman" w:cs="Times New Roman"/>
          <w:sz w:val="24"/>
          <w:szCs w:val="24"/>
        </w:rPr>
        <w:t xml:space="preserve">these will be </w:t>
      </w:r>
      <w:r w:rsidRPr="00440FBC">
        <w:rPr>
          <w:rFonts w:ascii="Times New Roman" w:hAnsi="Times New Roman" w:cs="Times New Roman"/>
          <w:sz w:val="24"/>
          <w:szCs w:val="24"/>
        </w:rPr>
        <w:t>posted on the course Web site</w:t>
      </w:r>
      <w:r w:rsidR="0075124C">
        <w:rPr>
          <w:rFonts w:ascii="Times New Roman" w:hAnsi="Times New Roman" w:cs="Times New Roman"/>
          <w:sz w:val="24"/>
          <w:szCs w:val="24"/>
        </w:rPr>
        <w:t xml:space="preserve"> and/or handed out in class</w:t>
      </w:r>
      <w:r w:rsidRPr="00440FBC">
        <w:rPr>
          <w:rFonts w:ascii="Times New Roman" w:hAnsi="Times New Roman" w:cs="Times New Roman"/>
          <w:sz w:val="24"/>
          <w:szCs w:val="24"/>
        </w:rPr>
        <w:t>)</w:t>
      </w:r>
    </w:p>
    <w:p w:rsidR="00440FBC" w:rsidRPr="00440FBC" w:rsidRDefault="00440FBC"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 xml:space="preserve">Other Readings </w:t>
      </w:r>
      <w:r w:rsidRPr="00440FBC">
        <w:rPr>
          <w:rFonts w:ascii="Times New Roman" w:eastAsia="Times New Roman" w:hAnsi="Times New Roman" w:cs="Times New Roman"/>
          <w:sz w:val="24"/>
          <w:szCs w:val="24"/>
        </w:rPr>
        <w:t xml:space="preserve">Supplementary (mostly optional) reading material, in addition to the works listed above, will help give you historical background and cultural context for the main readings and films. Most of these will be posted on the course Web site. Shorter readings will be handed out on paper, as in days of yore. </w:t>
      </w:r>
    </w:p>
    <w:p w:rsidR="00440FBC" w:rsidRPr="00440FBC" w:rsidRDefault="00440FBC" w:rsidP="00440FBC">
      <w:pPr>
        <w:spacing w:after="0" w:line="240" w:lineRule="auto"/>
        <w:rPr>
          <w:rFonts w:ascii="Times New Roman" w:eastAsia="Times New Roman" w:hAnsi="Times New Roman" w:cs="Times New Roman"/>
          <w:b/>
          <w:sz w:val="24"/>
          <w:szCs w:val="24"/>
        </w:rPr>
      </w:pPr>
    </w:p>
    <w:p w:rsidR="00440FBC" w:rsidRPr="00440FBC" w:rsidRDefault="00E0537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Film List</w:t>
      </w:r>
      <w:r w:rsidR="00D25663" w:rsidRPr="00440FBC">
        <w:rPr>
          <w:rFonts w:ascii="Times New Roman" w:eastAsia="Times New Roman" w:hAnsi="Times New Roman" w:cs="Times New Roman"/>
          <w:b/>
          <w:sz w:val="24"/>
          <w:szCs w:val="24"/>
        </w:rPr>
        <w:t>s</w:t>
      </w:r>
      <w:r w:rsidRPr="00440FBC">
        <w:rPr>
          <w:rFonts w:ascii="Times New Roman" w:eastAsia="Times New Roman" w:hAnsi="Times New Roman" w:cs="Times New Roman"/>
          <w:b/>
          <w:sz w:val="24"/>
          <w:szCs w:val="24"/>
        </w:rPr>
        <w:t>:</w:t>
      </w:r>
      <w:r w:rsidR="001E35E9" w:rsidRPr="00440FBC">
        <w:rPr>
          <w:rFonts w:ascii="Times New Roman" w:eastAsia="Times New Roman" w:hAnsi="Times New Roman" w:cs="Times New Roman"/>
          <w:sz w:val="24"/>
          <w:szCs w:val="24"/>
        </w:rPr>
        <w:t xml:space="preserve"> </w:t>
      </w:r>
      <w:r w:rsidRPr="00440FBC">
        <w:rPr>
          <w:rFonts w:ascii="Times New Roman" w:eastAsia="Times New Roman" w:hAnsi="Times New Roman" w:cs="Times New Roman"/>
          <w:sz w:val="24"/>
          <w:szCs w:val="24"/>
        </w:rPr>
        <w:t>Films on the first list are the ones</w:t>
      </w:r>
      <w:r w:rsidR="001E35E9" w:rsidRPr="00440FBC">
        <w:rPr>
          <w:rFonts w:ascii="Times New Roman" w:eastAsia="Times New Roman" w:hAnsi="Times New Roman" w:cs="Times New Roman"/>
          <w:sz w:val="24"/>
          <w:szCs w:val="24"/>
        </w:rPr>
        <w:t xml:space="preserve"> we will watch in class</w:t>
      </w:r>
      <w:r w:rsidRPr="00440FBC">
        <w:rPr>
          <w:rFonts w:ascii="Times New Roman" w:eastAsia="Times New Roman" w:hAnsi="Times New Roman" w:cs="Times New Roman"/>
          <w:sz w:val="24"/>
          <w:szCs w:val="24"/>
        </w:rPr>
        <w:t xml:space="preserve"> before we leave for Ireland. We will watch them as a group and discuss them together, and often there will be brief in-class writings afterwards to catch your first impressions. </w:t>
      </w:r>
      <w:r w:rsidR="001E35E9" w:rsidRPr="00440FBC">
        <w:rPr>
          <w:rFonts w:ascii="Times New Roman" w:eastAsia="Times New Roman" w:hAnsi="Times New Roman" w:cs="Times New Roman"/>
          <w:sz w:val="24"/>
          <w:szCs w:val="24"/>
        </w:rPr>
        <w:t xml:space="preserve">This is a </w:t>
      </w:r>
      <w:r w:rsidRPr="00440FBC">
        <w:rPr>
          <w:rFonts w:ascii="Times New Roman" w:eastAsia="Times New Roman" w:hAnsi="Times New Roman" w:cs="Times New Roman"/>
          <w:sz w:val="24"/>
          <w:szCs w:val="24"/>
        </w:rPr>
        <w:t xml:space="preserve">significantly </w:t>
      </w:r>
      <w:r w:rsidR="001E35E9" w:rsidRPr="00440FBC">
        <w:rPr>
          <w:rFonts w:ascii="Times New Roman" w:eastAsia="Times New Roman" w:hAnsi="Times New Roman" w:cs="Times New Roman"/>
          <w:sz w:val="24"/>
          <w:szCs w:val="24"/>
        </w:rPr>
        <w:t>different experience from watching the film</w:t>
      </w:r>
      <w:r w:rsidRPr="00440FBC">
        <w:rPr>
          <w:rFonts w:ascii="Times New Roman" w:eastAsia="Times New Roman" w:hAnsi="Times New Roman" w:cs="Times New Roman"/>
          <w:sz w:val="24"/>
          <w:szCs w:val="24"/>
        </w:rPr>
        <w:t>s</w:t>
      </w:r>
      <w:r w:rsidR="001E35E9" w:rsidRPr="00440FBC">
        <w:rPr>
          <w:rFonts w:ascii="Times New Roman" w:eastAsia="Times New Roman" w:hAnsi="Times New Roman" w:cs="Times New Roman"/>
          <w:sz w:val="24"/>
          <w:szCs w:val="24"/>
        </w:rPr>
        <w:t xml:space="preserve"> on your own, so please </w:t>
      </w:r>
      <w:r w:rsidR="001E35E9" w:rsidRPr="00440FBC">
        <w:rPr>
          <w:rFonts w:ascii="Times New Roman" w:eastAsia="Times New Roman" w:hAnsi="Times New Roman" w:cs="Times New Roman"/>
          <w:i/>
          <w:sz w:val="24"/>
          <w:szCs w:val="24"/>
        </w:rPr>
        <w:t>do not</w:t>
      </w:r>
      <w:r w:rsidR="001E35E9" w:rsidRPr="00440FBC">
        <w:rPr>
          <w:rFonts w:ascii="Times New Roman" w:eastAsia="Times New Roman" w:hAnsi="Times New Roman" w:cs="Times New Roman"/>
          <w:sz w:val="24"/>
          <w:szCs w:val="24"/>
        </w:rPr>
        <w:t xml:space="preserve"> expect to skip class</w:t>
      </w:r>
      <w:r w:rsidRPr="00440FBC">
        <w:rPr>
          <w:rFonts w:ascii="Times New Roman" w:eastAsia="Times New Roman" w:hAnsi="Times New Roman" w:cs="Times New Roman"/>
          <w:sz w:val="24"/>
          <w:szCs w:val="24"/>
        </w:rPr>
        <w:t xml:space="preserve"> when the films are scheduled. </w:t>
      </w:r>
    </w:p>
    <w:p w:rsidR="00440FBC" w:rsidRPr="00440FBC" w:rsidRDefault="00440FBC" w:rsidP="00440FBC">
      <w:pPr>
        <w:spacing w:after="0" w:line="240" w:lineRule="auto"/>
        <w:rPr>
          <w:rFonts w:ascii="Times New Roman" w:eastAsia="Times New Roman" w:hAnsi="Times New Roman" w:cs="Times New Roman"/>
          <w:sz w:val="24"/>
          <w:szCs w:val="24"/>
        </w:rPr>
      </w:pPr>
    </w:p>
    <w:p w:rsidR="00D25663" w:rsidRPr="00713246" w:rsidRDefault="00D2566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Required Films</w:t>
      </w:r>
      <w:r w:rsidR="00F3087B">
        <w:rPr>
          <w:rFonts w:ascii="Times New Roman" w:eastAsia="Times New Roman" w:hAnsi="Times New Roman" w:cs="Times New Roman"/>
          <w:b/>
          <w:sz w:val="24"/>
          <w:szCs w:val="24"/>
        </w:rPr>
        <w:t xml:space="preserve"> (tentative)</w:t>
      </w:r>
      <w:r w:rsidRPr="00440FBC">
        <w:rPr>
          <w:rFonts w:ascii="Times New Roman" w:eastAsia="Times New Roman" w:hAnsi="Times New Roman" w:cs="Times New Roman"/>
          <w:sz w:val="24"/>
          <w:szCs w:val="24"/>
        </w:rPr>
        <w:t xml:space="preserve">: </w:t>
      </w:r>
      <w:r w:rsidR="00713246">
        <w:rPr>
          <w:rFonts w:ascii="Times New Roman" w:eastAsia="Times New Roman" w:hAnsi="Times New Roman" w:cs="Times New Roman"/>
          <w:i/>
          <w:sz w:val="24"/>
          <w:szCs w:val="24"/>
        </w:rPr>
        <w:t xml:space="preserve">Michael Collins </w:t>
      </w:r>
      <w:r w:rsidR="00713246">
        <w:rPr>
          <w:rFonts w:ascii="Times New Roman" w:eastAsia="Times New Roman" w:hAnsi="Times New Roman" w:cs="Times New Roman"/>
          <w:sz w:val="24"/>
          <w:szCs w:val="24"/>
        </w:rPr>
        <w:t xml:space="preserve">(Ireland), </w:t>
      </w:r>
      <w:proofErr w:type="spellStart"/>
      <w:r w:rsidR="00E95AF0" w:rsidRPr="00E95AF0">
        <w:rPr>
          <w:rFonts w:ascii="Times New Roman" w:eastAsia="Times New Roman" w:hAnsi="Times New Roman" w:cs="Times New Roman"/>
          <w:i/>
          <w:sz w:val="24"/>
          <w:szCs w:val="24"/>
        </w:rPr>
        <w:t>Ondine</w:t>
      </w:r>
      <w:proofErr w:type="spellEnd"/>
      <w:r w:rsidRPr="00440FBC">
        <w:rPr>
          <w:rFonts w:ascii="Times New Roman" w:eastAsia="Times New Roman" w:hAnsi="Times New Roman" w:cs="Times New Roman"/>
          <w:i/>
          <w:sz w:val="24"/>
          <w:szCs w:val="24"/>
        </w:rPr>
        <w:t xml:space="preserve"> </w:t>
      </w:r>
      <w:r w:rsidRPr="00440FBC">
        <w:rPr>
          <w:rFonts w:ascii="Times New Roman" w:eastAsia="Times New Roman" w:hAnsi="Times New Roman" w:cs="Times New Roman"/>
          <w:sz w:val="24"/>
          <w:szCs w:val="24"/>
        </w:rPr>
        <w:t>(Ir</w:t>
      </w:r>
      <w:r w:rsidR="00713246">
        <w:rPr>
          <w:rFonts w:ascii="Times New Roman" w:eastAsia="Times New Roman" w:hAnsi="Times New Roman" w:cs="Times New Roman"/>
          <w:sz w:val="24"/>
          <w:szCs w:val="24"/>
        </w:rPr>
        <w:t>eland</w:t>
      </w:r>
      <w:r w:rsidRPr="00440FBC">
        <w:rPr>
          <w:rFonts w:ascii="Times New Roman" w:eastAsia="Times New Roman" w:hAnsi="Times New Roman" w:cs="Times New Roman"/>
          <w:sz w:val="24"/>
          <w:szCs w:val="24"/>
        </w:rPr>
        <w:t>)</w:t>
      </w:r>
      <w:r w:rsidRPr="00440FBC">
        <w:rPr>
          <w:rFonts w:ascii="Times New Roman" w:eastAsia="Times New Roman" w:hAnsi="Times New Roman" w:cs="Times New Roman"/>
          <w:i/>
          <w:sz w:val="24"/>
          <w:szCs w:val="24"/>
        </w:rPr>
        <w:t xml:space="preserve">, </w:t>
      </w:r>
      <w:r w:rsidR="00C8755B">
        <w:rPr>
          <w:rFonts w:ascii="Times New Roman" w:eastAsia="Times New Roman" w:hAnsi="Times New Roman" w:cs="Times New Roman"/>
          <w:i/>
          <w:sz w:val="24"/>
          <w:szCs w:val="24"/>
        </w:rPr>
        <w:t xml:space="preserve">Jimmy’s </w:t>
      </w:r>
      <w:r w:rsidR="00C8755B" w:rsidRPr="00C8755B">
        <w:rPr>
          <w:rFonts w:ascii="Times New Roman" w:eastAsia="Times New Roman" w:hAnsi="Times New Roman" w:cs="Times New Roman"/>
          <w:i/>
          <w:sz w:val="24"/>
          <w:szCs w:val="24"/>
        </w:rPr>
        <w:t>Hall</w:t>
      </w:r>
      <w:r w:rsidR="00C8755B">
        <w:rPr>
          <w:rFonts w:ascii="Times New Roman" w:eastAsia="Times New Roman" w:hAnsi="Times New Roman" w:cs="Times New Roman"/>
          <w:sz w:val="24"/>
          <w:szCs w:val="24"/>
        </w:rPr>
        <w:t xml:space="preserve"> (Ireland), </w:t>
      </w:r>
      <w:r w:rsidR="00C8755B" w:rsidRPr="00C8755B">
        <w:rPr>
          <w:rFonts w:ascii="Times New Roman" w:eastAsia="Times New Roman" w:hAnsi="Times New Roman" w:cs="Times New Roman"/>
          <w:i/>
          <w:sz w:val="24"/>
          <w:szCs w:val="24"/>
        </w:rPr>
        <w:t>Brooklyn</w:t>
      </w:r>
      <w:r w:rsidR="00C8755B">
        <w:rPr>
          <w:rFonts w:ascii="Times New Roman" w:eastAsia="Times New Roman" w:hAnsi="Times New Roman" w:cs="Times New Roman"/>
          <w:sz w:val="24"/>
          <w:szCs w:val="24"/>
        </w:rPr>
        <w:t xml:space="preserve"> (Ireland/US), </w:t>
      </w:r>
      <w:r w:rsidR="00C8755B" w:rsidRPr="00C8755B">
        <w:rPr>
          <w:rFonts w:ascii="Times New Roman" w:eastAsia="Times New Roman" w:hAnsi="Times New Roman" w:cs="Times New Roman"/>
          <w:i/>
          <w:sz w:val="24"/>
          <w:szCs w:val="24"/>
        </w:rPr>
        <w:t>Testament of Youth</w:t>
      </w:r>
      <w:r w:rsidR="00836A33">
        <w:rPr>
          <w:rFonts w:ascii="Times New Roman" w:eastAsia="Times New Roman" w:hAnsi="Times New Roman" w:cs="Times New Roman"/>
          <w:i/>
          <w:sz w:val="24"/>
          <w:szCs w:val="24"/>
        </w:rPr>
        <w:t xml:space="preserve"> </w:t>
      </w:r>
      <w:r w:rsidR="00836A33" w:rsidRPr="00836A33">
        <w:rPr>
          <w:rFonts w:ascii="Times New Roman" w:eastAsia="Times New Roman" w:hAnsi="Times New Roman" w:cs="Times New Roman"/>
          <w:sz w:val="24"/>
          <w:szCs w:val="24"/>
        </w:rPr>
        <w:t>(</w:t>
      </w:r>
      <w:r w:rsidR="00C8755B">
        <w:rPr>
          <w:rFonts w:ascii="Times New Roman" w:eastAsia="Times New Roman" w:hAnsi="Times New Roman" w:cs="Times New Roman"/>
          <w:sz w:val="24"/>
          <w:szCs w:val="24"/>
        </w:rPr>
        <w:t>England/France</w:t>
      </w:r>
      <w:r w:rsidR="00836A33">
        <w:rPr>
          <w:rFonts w:ascii="Times New Roman" w:eastAsia="Times New Roman" w:hAnsi="Times New Roman" w:cs="Times New Roman"/>
          <w:sz w:val="24"/>
          <w:szCs w:val="24"/>
        </w:rPr>
        <w:t xml:space="preserve">), </w:t>
      </w:r>
      <w:r w:rsidRPr="00836A33">
        <w:rPr>
          <w:rFonts w:ascii="Times New Roman" w:eastAsia="Times New Roman" w:hAnsi="Times New Roman" w:cs="Times New Roman"/>
          <w:i/>
          <w:sz w:val="24"/>
          <w:szCs w:val="24"/>
        </w:rPr>
        <w:t>The</w:t>
      </w:r>
      <w:r w:rsidRPr="00440FBC">
        <w:rPr>
          <w:rFonts w:ascii="Times New Roman" w:eastAsia="Times New Roman" w:hAnsi="Times New Roman" w:cs="Times New Roman"/>
          <w:i/>
          <w:sz w:val="24"/>
          <w:szCs w:val="24"/>
        </w:rPr>
        <w:t xml:space="preserve"> Beautiful Country</w:t>
      </w:r>
      <w:r w:rsidRPr="00440FBC">
        <w:rPr>
          <w:rFonts w:ascii="Times New Roman" w:eastAsia="Times New Roman" w:hAnsi="Times New Roman" w:cs="Times New Roman"/>
          <w:sz w:val="24"/>
          <w:szCs w:val="24"/>
        </w:rPr>
        <w:t xml:space="preserve"> </w:t>
      </w:r>
      <w:r w:rsidRPr="00440FBC">
        <w:rPr>
          <w:rFonts w:ascii="Times New Roman" w:eastAsia="Times New Roman" w:hAnsi="Times New Roman" w:cs="Times New Roman"/>
          <w:sz w:val="24"/>
          <w:szCs w:val="24"/>
        </w:rPr>
        <w:lastRenderedPageBreak/>
        <w:t xml:space="preserve">(Vietnam </w:t>
      </w:r>
      <w:r w:rsidR="00713246">
        <w:rPr>
          <w:rFonts w:ascii="Times New Roman" w:eastAsia="Times New Roman" w:hAnsi="Times New Roman" w:cs="Times New Roman"/>
          <w:sz w:val="24"/>
          <w:szCs w:val="24"/>
        </w:rPr>
        <w:t>/</w:t>
      </w:r>
      <w:r w:rsidR="00836A33">
        <w:rPr>
          <w:rFonts w:ascii="Times New Roman" w:eastAsia="Times New Roman" w:hAnsi="Times New Roman" w:cs="Times New Roman"/>
          <w:sz w:val="24"/>
          <w:szCs w:val="24"/>
        </w:rPr>
        <w:t>US)</w:t>
      </w:r>
      <w:r w:rsidR="00E95AF0">
        <w:rPr>
          <w:rFonts w:ascii="Times New Roman" w:eastAsia="Times New Roman" w:hAnsi="Times New Roman" w:cs="Times New Roman"/>
          <w:sz w:val="24"/>
          <w:szCs w:val="24"/>
        </w:rPr>
        <w:t>,</w:t>
      </w:r>
      <w:r w:rsidRPr="00440FBC">
        <w:rPr>
          <w:rFonts w:ascii="Times New Roman" w:eastAsia="Times New Roman" w:hAnsi="Times New Roman" w:cs="Times New Roman"/>
          <w:sz w:val="24"/>
          <w:szCs w:val="24"/>
        </w:rPr>
        <w:t xml:space="preserve"> and</w:t>
      </w:r>
      <w:r w:rsidR="00713246">
        <w:rPr>
          <w:rFonts w:ascii="Times New Roman" w:eastAsia="Times New Roman" w:hAnsi="Times New Roman" w:cs="Times New Roman"/>
          <w:sz w:val="24"/>
          <w:szCs w:val="24"/>
        </w:rPr>
        <w:t xml:space="preserve"> </w:t>
      </w:r>
      <w:r w:rsidR="00713246">
        <w:rPr>
          <w:rFonts w:ascii="Times New Roman" w:eastAsia="Times New Roman" w:hAnsi="Times New Roman" w:cs="Times New Roman"/>
          <w:i/>
          <w:sz w:val="24"/>
          <w:szCs w:val="24"/>
        </w:rPr>
        <w:t xml:space="preserve">Desert Flower </w:t>
      </w:r>
      <w:r w:rsidR="00713246">
        <w:rPr>
          <w:rFonts w:ascii="Times New Roman" w:eastAsia="Times New Roman" w:hAnsi="Times New Roman" w:cs="Times New Roman"/>
          <w:sz w:val="24"/>
          <w:szCs w:val="24"/>
        </w:rPr>
        <w:t>(Somalia/UK)</w:t>
      </w:r>
      <w:r w:rsidR="00836A33">
        <w:rPr>
          <w:rFonts w:ascii="Times New Roman" w:eastAsia="Times New Roman" w:hAnsi="Times New Roman" w:cs="Times New Roman"/>
          <w:sz w:val="24"/>
          <w:szCs w:val="24"/>
        </w:rPr>
        <w:t>. Plus a few short films from Ireland and elsewhere.</w:t>
      </w:r>
    </w:p>
    <w:p w:rsidR="00D25663" w:rsidRPr="00440FBC" w:rsidRDefault="00D25663" w:rsidP="00440FBC">
      <w:pPr>
        <w:spacing w:after="0" w:line="240" w:lineRule="auto"/>
        <w:rPr>
          <w:rFonts w:ascii="Times New Roman" w:eastAsia="Times New Roman" w:hAnsi="Times New Roman" w:cs="Times New Roman"/>
          <w:sz w:val="24"/>
          <w:szCs w:val="24"/>
        </w:rPr>
      </w:pPr>
    </w:p>
    <w:p w:rsidR="00440FBC" w:rsidRPr="00440FBC" w:rsidRDefault="00E0537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There will also be extra (optional) films shown in the evenings at the International House. </w:t>
      </w:r>
      <w:r w:rsidR="00EB739D">
        <w:rPr>
          <w:rFonts w:ascii="Times New Roman" w:eastAsia="Times New Roman" w:hAnsi="Times New Roman" w:cs="Times New Roman"/>
          <w:sz w:val="24"/>
          <w:szCs w:val="24"/>
        </w:rPr>
        <w:t>W</w:t>
      </w:r>
      <w:r w:rsidRPr="00440FBC">
        <w:rPr>
          <w:rFonts w:ascii="Times New Roman" w:eastAsia="Times New Roman" w:hAnsi="Times New Roman" w:cs="Times New Roman"/>
          <w:sz w:val="24"/>
          <w:szCs w:val="24"/>
        </w:rPr>
        <w:t xml:space="preserve">e will arrive at a consensus of which to screen based on the wishes of those who will come that night. There will, of course, be </w:t>
      </w:r>
      <w:r w:rsidR="00EB739D">
        <w:rPr>
          <w:rFonts w:ascii="Times New Roman" w:eastAsia="Times New Roman" w:hAnsi="Times New Roman" w:cs="Times New Roman"/>
          <w:sz w:val="24"/>
          <w:szCs w:val="24"/>
        </w:rPr>
        <w:t xml:space="preserve">a wealth of </w:t>
      </w:r>
      <w:r w:rsidRPr="00440FBC">
        <w:rPr>
          <w:rFonts w:ascii="Times New Roman" w:eastAsia="Times New Roman" w:hAnsi="Times New Roman" w:cs="Times New Roman"/>
          <w:sz w:val="24"/>
          <w:szCs w:val="24"/>
        </w:rPr>
        <w:t xml:space="preserve">other films to see in Ireland, but the list of titles will not be available until late June. </w:t>
      </w:r>
    </w:p>
    <w:p w:rsidR="009B6746" w:rsidRPr="00440FBC" w:rsidRDefault="009B6746" w:rsidP="00440FBC">
      <w:pPr>
        <w:spacing w:after="0" w:line="240" w:lineRule="auto"/>
        <w:rPr>
          <w:rFonts w:ascii="Times New Roman" w:eastAsia="Times New Roman" w:hAnsi="Times New Roman" w:cs="Times New Roman"/>
          <w:sz w:val="24"/>
          <w:szCs w:val="24"/>
        </w:rPr>
      </w:pPr>
    </w:p>
    <w:p w:rsidR="009B6746" w:rsidRPr="00440FBC" w:rsidRDefault="00E35758"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 xml:space="preserve">Academic Policies </w:t>
      </w:r>
      <w:r w:rsidR="009B6746" w:rsidRPr="00440FBC">
        <w:rPr>
          <w:rFonts w:ascii="Times New Roman" w:eastAsia="Times New Roman" w:hAnsi="Times New Roman" w:cs="Times New Roman"/>
          <w:sz w:val="24"/>
          <w:szCs w:val="24"/>
        </w:rPr>
        <w:t>You are responsible for reading the SJSU academic polices available online</w:t>
      </w:r>
      <w:r w:rsidR="001D03EA" w:rsidRPr="00440FBC">
        <w:rPr>
          <w:rFonts w:ascii="Times New Roman" w:eastAsia="Times New Roman" w:hAnsi="Times New Roman" w:cs="Times New Roman"/>
          <w:sz w:val="24"/>
          <w:szCs w:val="24"/>
        </w:rPr>
        <w:t xml:space="preserve">. </w:t>
      </w:r>
      <w:hyperlink r:id="rId5" w:history="1">
        <w:r w:rsidR="009B6746" w:rsidRPr="00440FBC">
          <w:rPr>
            <w:rStyle w:val="Hyperlink"/>
            <w:rFonts w:ascii="Times New Roman" w:eastAsia="Times New Roman" w:hAnsi="Times New Roman" w:cs="Times New Roman"/>
            <w:color w:val="auto"/>
            <w:sz w:val="24"/>
            <w:szCs w:val="24"/>
          </w:rPr>
          <w:t>http://www.sjsu.edu/english/comp/policyforsyllabi.html</w:t>
        </w:r>
      </w:hyperlink>
    </w:p>
    <w:p w:rsidR="00440FBC" w:rsidRPr="00440FBC" w:rsidRDefault="00EC0A81" w:rsidP="00440FBC">
      <w:pPr>
        <w:spacing w:before="100" w:beforeAutospacing="1" w:after="100" w:afterAutospacing="1" w:line="240" w:lineRule="auto"/>
        <w:outlineLvl w:val="2"/>
        <w:rPr>
          <w:rFonts w:ascii="Times New Roman" w:eastAsia="Times New Roman" w:hAnsi="Times New Roman" w:cs="Times New Roman"/>
          <w:b/>
          <w:bCs/>
          <w:sz w:val="24"/>
          <w:szCs w:val="24"/>
        </w:rPr>
      </w:pPr>
      <w:r w:rsidRPr="00440FBC">
        <w:rPr>
          <w:rFonts w:ascii="Times New Roman" w:eastAsia="Times New Roman" w:hAnsi="Times New Roman" w:cs="Times New Roman"/>
          <w:b/>
          <w:bCs/>
          <w:sz w:val="24"/>
          <w:szCs w:val="24"/>
        </w:rPr>
        <w:t>Campus Policy in Compliance with the American Disabilities Act</w:t>
      </w:r>
      <w:r w:rsidR="001D03EA" w:rsidRPr="00440FBC">
        <w:rPr>
          <w:rFonts w:ascii="Times New Roman" w:eastAsia="Times New Roman" w:hAnsi="Times New Roman" w:cs="Times New Roman"/>
          <w:b/>
          <w:bCs/>
          <w:sz w:val="24"/>
          <w:szCs w:val="24"/>
        </w:rPr>
        <w:t xml:space="preserve">: </w:t>
      </w:r>
      <w:r w:rsidRPr="00440FBC">
        <w:rPr>
          <w:rFonts w:ascii="Times New Roman" w:eastAsia="Times New Roman" w:hAnsi="Times New Roman" w:cs="Times New Roman"/>
          <w:sz w:val="24"/>
          <w:szCs w:val="24"/>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9C1196" w:rsidRPr="00440FBC" w:rsidRDefault="00E35758" w:rsidP="00440FBC">
      <w:pPr>
        <w:spacing w:before="100" w:beforeAutospacing="1" w:after="100" w:afterAutospacing="1" w:line="240" w:lineRule="auto"/>
        <w:outlineLvl w:val="2"/>
        <w:rPr>
          <w:rFonts w:ascii="Times New Roman" w:eastAsia="Times New Roman" w:hAnsi="Times New Roman" w:cs="Times New Roman"/>
          <w:b/>
          <w:bCs/>
          <w:sz w:val="24"/>
          <w:szCs w:val="24"/>
        </w:rPr>
      </w:pPr>
      <w:r w:rsidRPr="00440FBC">
        <w:rPr>
          <w:rFonts w:ascii="Times New Roman" w:eastAsia="Times New Roman" w:hAnsi="Times New Roman" w:cs="Times New Roman"/>
          <w:b/>
          <w:sz w:val="24"/>
          <w:szCs w:val="24"/>
        </w:rPr>
        <w:t xml:space="preserve">Academic Integrity </w:t>
      </w:r>
      <w:proofErr w:type="gramStart"/>
      <w:r w:rsidR="009B6746" w:rsidRPr="00440FBC">
        <w:rPr>
          <w:rFonts w:ascii="Times New Roman" w:eastAsia="Times New Roman" w:hAnsi="Times New Roman" w:cs="Times New Roman"/>
          <w:sz w:val="24"/>
          <w:szCs w:val="24"/>
        </w:rPr>
        <w:t>The</w:t>
      </w:r>
      <w:proofErr w:type="gramEnd"/>
      <w:r w:rsidR="009B6746" w:rsidRPr="00440FBC">
        <w:rPr>
          <w:rFonts w:ascii="Times New Roman" w:eastAsia="Times New Roman" w:hAnsi="Times New Roman" w:cs="Times New Roman"/>
          <w:sz w:val="24"/>
          <w:szCs w:val="24"/>
        </w:rPr>
        <w:t xml:space="preserve"> University’s Academic Integrity policy, located at </w:t>
      </w:r>
      <w:hyperlink r:id="rId6" w:history="1">
        <w:r w:rsidR="009B6746" w:rsidRPr="00440FBC">
          <w:rPr>
            <w:rStyle w:val="Hyperlink"/>
            <w:rFonts w:ascii="Times New Roman" w:eastAsia="Times New Roman" w:hAnsi="Times New Roman" w:cs="Times New Roman"/>
            <w:color w:val="auto"/>
            <w:sz w:val="24"/>
            <w:szCs w:val="24"/>
          </w:rPr>
          <w:t>http://www.sjsu.edu/senate/S07-2.htm</w:t>
        </w:r>
      </w:hyperlink>
      <w:r w:rsidR="009B6746" w:rsidRPr="00440FBC">
        <w:rPr>
          <w:rFonts w:ascii="Times New Roman" w:eastAsia="Times New Roman" w:hAnsi="Times New Roman" w:cs="Times New Roman"/>
          <w:sz w:val="24"/>
          <w:szCs w:val="24"/>
        </w:rPr>
        <w:t xml:space="preserve">, requires you to be honest in all your academic course work. Cheating on exams or plagiarism (presenting the work of another as your own, or the use of another person’s ideas without giving proper credit, </w:t>
      </w:r>
      <w:r w:rsidR="009B6746" w:rsidRPr="00440FBC">
        <w:rPr>
          <w:rFonts w:ascii="Times New Roman" w:eastAsia="Times New Roman" w:hAnsi="Times New Roman" w:cs="Times New Roman"/>
          <w:b/>
          <w:sz w:val="24"/>
          <w:szCs w:val="24"/>
        </w:rPr>
        <w:t>or submitting your own work that you wrote for another class</w:t>
      </w:r>
      <w:r w:rsidR="009B6746" w:rsidRPr="00440FBC">
        <w:rPr>
          <w:rFonts w:ascii="Times New Roman" w:eastAsia="Times New Roman" w:hAnsi="Times New Roman" w:cs="Times New Roman"/>
          <w:sz w:val="24"/>
          <w:szCs w:val="24"/>
        </w:rPr>
        <w:t xml:space="preserve">) will result in a failing grade and sanctions by the University. For this class, all assignments are to be completed by the individual student </w:t>
      </w:r>
      <w:r w:rsidR="00A63BC8" w:rsidRPr="00440FBC">
        <w:rPr>
          <w:rFonts w:ascii="Times New Roman" w:eastAsia="Times New Roman" w:hAnsi="Times New Roman" w:cs="Times New Roman"/>
          <w:sz w:val="24"/>
          <w:szCs w:val="24"/>
        </w:rPr>
        <w:t xml:space="preserve">submitting them </w:t>
      </w:r>
      <w:r w:rsidR="009B6746" w:rsidRPr="00440FBC">
        <w:rPr>
          <w:rFonts w:ascii="Times New Roman" w:eastAsia="Times New Roman" w:hAnsi="Times New Roman" w:cs="Times New Roman"/>
          <w:sz w:val="24"/>
          <w:szCs w:val="24"/>
        </w:rPr>
        <w:t xml:space="preserve">unless otherwise specified. </w:t>
      </w:r>
      <w:r w:rsidR="00EC0A81" w:rsidRPr="00440FBC">
        <w:rPr>
          <w:rFonts w:ascii="Times New Roman" w:eastAsia="Times New Roman" w:hAnsi="Times New Roman" w:cs="Times New Roman"/>
          <w:sz w:val="24"/>
          <w:szCs w:val="24"/>
        </w:rPr>
        <w:t xml:space="preserve"> </w:t>
      </w:r>
      <w:r w:rsidR="009B6746" w:rsidRPr="00440FBC">
        <w:rPr>
          <w:rFonts w:ascii="Times New Roman" w:eastAsia="Times New Roman" w:hAnsi="Times New Roman" w:cs="Times New Roman"/>
          <w:b/>
          <w:sz w:val="24"/>
          <w:szCs w:val="24"/>
        </w:rPr>
        <w:t>Turniti.com:</w:t>
      </w:r>
      <w:r w:rsidR="009B6746" w:rsidRPr="00440FBC">
        <w:rPr>
          <w:rFonts w:ascii="Times New Roman" w:eastAsia="Times New Roman" w:hAnsi="Times New Roman" w:cs="Times New Roman"/>
          <w:sz w:val="24"/>
          <w:szCs w:val="24"/>
        </w:rPr>
        <w:t xml:space="preserve">  To receive credit, </w:t>
      </w:r>
      <w:r w:rsidR="009B6746" w:rsidRPr="00440FBC">
        <w:rPr>
          <w:rFonts w:ascii="Times New Roman" w:eastAsia="Times New Roman" w:hAnsi="Times New Roman" w:cs="Times New Roman"/>
          <w:i/>
          <w:sz w:val="24"/>
          <w:szCs w:val="24"/>
        </w:rPr>
        <w:t>all essays for this class</w:t>
      </w:r>
      <w:r w:rsidR="00A63BC8" w:rsidRPr="00440FBC">
        <w:rPr>
          <w:rFonts w:ascii="Times New Roman" w:eastAsia="Times New Roman" w:hAnsi="Times New Roman" w:cs="Times New Roman"/>
          <w:i/>
          <w:sz w:val="24"/>
          <w:szCs w:val="24"/>
        </w:rPr>
        <w:t xml:space="preserve"> </w:t>
      </w:r>
      <w:r w:rsidR="009B6746" w:rsidRPr="00440FBC">
        <w:rPr>
          <w:rFonts w:ascii="Times New Roman" w:eastAsia="Times New Roman" w:hAnsi="Times New Roman" w:cs="Times New Roman"/>
          <w:i/>
          <w:sz w:val="24"/>
          <w:szCs w:val="24"/>
        </w:rPr>
        <w:t>must be submitted to Turnitin.com</w:t>
      </w:r>
      <w:r w:rsidR="009B6746" w:rsidRPr="00440FBC">
        <w:rPr>
          <w:rFonts w:ascii="Times New Roman" w:eastAsia="Times New Roman" w:hAnsi="Times New Roman" w:cs="Times New Roman"/>
          <w:sz w:val="24"/>
          <w:szCs w:val="24"/>
        </w:rPr>
        <w:t>.</w:t>
      </w:r>
      <w:r w:rsidR="00A63BC8" w:rsidRPr="00440FBC">
        <w:rPr>
          <w:rFonts w:ascii="Times New Roman" w:eastAsia="Times New Roman" w:hAnsi="Times New Roman" w:cs="Times New Roman"/>
          <w:sz w:val="24"/>
          <w:szCs w:val="24"/>
        </w:rPr>
        <w:t xml:space="preserve"> Late submissions to Turnitin </w:t>
      </w:r>
      <w:r w:rsidR="009B6746" w:rsidRPr="00440FBC">
        <w:rPr>
          <w:rFonts w:ascii="Times New Roman" w:eastAsia="Times New Roman" w:hAnsi="Times New Roman" w:cs="Times New Roman"/>
          <w:sz w:val="24"/>
          <w:szCs w:val="24"/>
        </w:rPr>
        <w:t>could</w:t>
      </w:r>
      <w:r w:rsidR="00A63BC8" w:rsidRPr="00440FBC">
        <w:rPr>
          <w:rFonts w:ascii="Times New Roman" w:eastAsia="Times New Roman" w:hAnsi="Times New Roman" w:cs="Times New Roman"/>
          <w:sz w:val="24"/>
          <w:szCs w:val="24"/>
        </w:rPr>
        <w:t xml:space="preserve"> be penalized—if I have to keep asking. . .</w:t>
      </w:r>
    </w:p>
    <w:p w:rsidR="000B0407" w:rsidRPr="00440FBC" w:rsidRDefault="000B0407"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Classroom Protocol</w:t>
      </w:r>
    </w:p>
    <w:p w:rsidR="00D25663" w:rsidRPr="00440FBC" w:rsidRDefault="00D25663" w:rsidP="00440FBC">
      <w:pPr>
        <w:spacing w:after="0" w:line="240" w:lineRule="auto"/>
        <w:rPr>
          <w:rFonts w:ascii="Times New Roman" w:eastAsia="Times New Roman" w:hAnsi="Times New Roman" w:cs="Times New Roman"/>
          <w:b/>
          <w:sz w:val="24"/>
          <w:szCs w:val="24"/>
        </w:rPr>
      </w:pPr>
    </w:p>
    <w:p w:rsidR="00D25663" w:rsidRPr="00440FBC" w:rsidRDefault="00D2566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 xml:space="preserve">Professionalism and maturity: </w:t>
      </w:r>
      <w:r w:rsidRPr="00440FBC">
        <w:rPr>
          <w:rFonts w:ascii="Times New Roman" w:eastAsia="Times New Roman" w:hAnsi="Times New Roman" w:cs="Times New Roman"/>
          <w:sz w:val="24"/>
          <w:szCs w:val="24"/>
        </w:rPr>
        <w:t xml:space="preserve">Perhaps this should go without saying, but students will be expected to treat each other and their professor with courtesy and respect. This includes the little things, like getting to class on time, turning your cell phones off in class, and refraining from toying with electronic devices and chatting with buddies in class. Professionalism also involves the more serious matter of avoiding rude or hostile remarks. We will be discussing some emotionally potent issues, so it will be important for us all to express ourselves carefully and try to keep our cool. Students who fail in this regard might be asked to leave the classroom. </w:t>
      </w:r>
    </w:p>
    <w:p w:rsidR="00D25663" w:rsidRPr="00440FBC" w:rsidRDefault="00D25663" w:rsidP="00440FBC">
      <w:pPr>
        <w:spacing w:after="0" w:line="240" w:lineRule="auto"/>
        <w:rPr>
          <w:rFonts w:ascii="Times New Roman" w:eastAsia="Times New Roman" w:hAnsi="Times New Roman" w:cs="Times New Roman"/>
          <w:sz w:val="24"/>
          <w:szCs w:val="24"/>
        </w:rPr>
      </w:pPr>
    </w:p>
    <w:p w:rsidR="00D25663" w:rsidRPr="00440FBC" w:rsidRDefault="00D2566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Professionalism and maturity also mean you will take responsibility for coming to class every time, well prepared for class, and it means following directions and meeting deadlines. </w:t>
      </w:r>
      <w:r w:rsidR="00EB739D" w:rsidRPr="00EB739D">
        <w:rPr>
          <w:rFonts w:ascii="Times New Roman" w:eastAsia="Times New Roman" w:hAnsi="Times New Roman" w:cs="Times New Roman"/>
          <w:b/>
          <w:sz w:val="24"/>
          <w:szCs w:val="24"/>
        </w:rPr>
        <w:t>Significant problems with this can</w:t>
      </w:r>
      <w:r w:rsidR="00EB739D">
        <w:rPr>
          <w:rFonts w:ascii="Times New Roman" w:eastAsia="Times New Roman" w:hAnsi="Times New Roman" w:cs="Times New Roman"/>
          <w:b/>
          <w:sz w:val="24"/>
          <w:szCs w:val="24"/>
        </w:rPr>
        <w:t xml:space="preserve"> and often does</w:t>
      </w:r>
      <w:r w:rsidR="00EB739D" w:rsidRPr="00EB739D">
        <w:rPr>
          <w:rFonts w:ascii="Times New Roman" w:eastAsia="Times New Roman" w:hAnsi="Times New Roman" w:cs="Times New Roman"/>
          <w:b/>
          <w:sz w:val="24"/>
          <w:szCs w:val="24"/>
        </w:rPr>
        <w:t xml:space="preserve"> mean failure in the class</w:t>
      </w:r>
      <w:r w:rsidR="00EB739D">
        <w:rPr>
          <w:rFonts w:ascii="Times New Roman" w:eastAsia="Times New Roman" w:hAnsi="Times New Roman" w:cs="Times New Roman"/>
          <w:sz w:val="24"/>
          <w:szCs w:val="24"/>
        </w:rPr>
        <w:t xml:space="preserve">. </w:t>
      </w:r>
      <w:r w:rsidRPr="00440FBC">
        <w:rPr>
          <w:rFonts w:ascii="Times New Roman" w:eastAsia="Times New Roman" w:hAnsi="Times New Roman" w:cs="Times New Roman"/>
          <w:sz w:val="24"/>
          <w:szCs w:val="24"/>
        </w:rPr>
        <w:t>More about this below.</w:t>
      </w:r>
    </w:p>
    <w:p w:rsidR="00CB2D73" w:rsidRPr="00440FBC" w:rsidRDefault="00CB2D73" w:rsidP="00440FBC">
      <w:pPr>
        <w:spacing w:after="0" w:line="240" w:lineRule="auto"/>
        <w:rPr>
          <w:rFonts w:ascii="Times New Roman" w:eastAsia="Times New Roman" w:hAnsi="Times New Roman" w:cs="Times New Roman"/>
          <w:b/>
          <w:sz w:val="12"/>
          <w:szCs w:val="24"/>
        </w:rPr>
      </w:pPr>
    </w:p>
    <w:p w:rsidR="00D25663" w:rsidRPr="00440FBC" w:rsidRDefault="00CE315B"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 xml:space="preserve">Attendance and Participation:  </w:t>
      </w:r>
    </w:p>
    <w:p w:rsidR="00CE315B" w:rsidRPr="00440FBC" w:rsidRDefault="00CE315B"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It is very import</w:t>
      </w:r>
      <w:r w:rsidR="00EB739D">
        <w:rPr>
          <w:rFonts w:ascii="Times New Roman" w:eastAsia="Times New Roman" w:hAnsi="Times New Roman" w:cs="Times New Roman"/>
          <w:b/>
          <w:sz w:val="24"/>
          <w:szCs w:val="24"/>
        </w:rPr>
        <w:t xml:space="preserve">ant that students come to class, every time, and come </w:t>
      </w:r>
      <w:r w:rsidRPr="00440FBC">
        <w:rPr>
          <w:rFonts w:ascii="Times New Roman" w:eastAsia="Times New Roman" w:hAnsi="Times New Roman" w:cs="Times New Roman"/>
          <w:b/>
          <w:sz w:val="24"/>
          <w:szCs w:val="24"/>
        </w:rPr>
        <w:t xml:space="preserve">prepared to participate.  </w:t>
      </w:r>
      <w:r w:rsidRPr="00440FBC">
        <w:rPr>
          <w:rFonts w:ascii="Times New Roman" w:eastAsia="Times New Roman" w:hAnsi="Times New Roman" w:cs="Times New Roman"/>
          <w:sz w:val="24"/>
          <w:szCs w:val="24"/>
        </w:rPr>
        <w:t xml:space="preserve">This means that reading assignments should be finished </w:t>
      </w:r>
      <w:r w:rsidRPr="00440FBC">
        <w:rPr>
          <w:rFonts w:ascii="Times New Roman" w:eastAsia="Times New Roman" w:hAnsi="Times New Roman" w:cs="Times New Roman"/>
          <w:i/>
          <w:sz w:val="24"/>
          <w:szCs w:val="24"/>
        </w:rPr>
        <w:t>before</w:t>
      </w:r>
      <w:r w:rsidRPr="00440FBC">
        <w:rPr>
          <w:rFonts w:ascii="Times New Roman" w:eastAsia="Times New Roman" w:hAnsi="Times New Roman" w:cs="Times New Roman"/>
          <w:sz w:val="24"/>
          <w:szCs w:val="24"/>
        </w:rPr>
        <w:t xml:space="preserve"> the class period when they will be discussed, and that students should get to class on time to turn </w:t>
      </w:r>
      <w:r w:rsidR="001D03EA" w:rsidRPr="00440FBC">
        <w:rPr>
          <w:rFonts w:ascii="Times New Roman" w:eastAsia="Times New Roman" w:hAnsi="Times New Roman" w:cs="Times New Roman"/>
          <w:sz w:val="24"/>
          <w:szCs w:val="24"/>
        </w:rPr>
        <w:t xml:space="preserve">participate in the discussions, see the films, turn </w:t>
      </w:r>
      <w:r w:rsidRPr="00440FBC">
        <w:rPr>
          <w:rFonts w:ascii="Times New Roman" w:eastAsia="Times New Roman" w:hAnsi="Times New Roman" w:cs="Times New Roman"/>
          <w:sz w:val="24"/>
          <w:szCs w:val="24"/>
        </w:rPr>
        <w:t>in homework</w:t>
      </w:r>
      <w:r w:rsidR="001D03EA" w:rsidRPr="00440FBC">
        <w:rPr>
          <w:rFonts w:ascii="Times New Roman" w:eastAsia="Times New Roman" w:hAnsi="Times New Roman" w:cs="Times New Roman"/>
          <w:sz w:val="24"/>
          <w:szCs w:val="24"/>
        </w:rPr>
        <w:t>,</w:t>
      </w:r>
      <w:r w:rsidRPr="00440FBC">
        <w:rPr>
          <w:rFonts w:ascii="Times New Roman" w:eastAsia="Times New Roman" w:hAnsi="Times New Roman" w:cs="Times New Roman"/>
          <w:sz w:val="24"/>
          <w:szCs w:val="24"/>
        </w:rPr>
        <w:t xml:space="preserve"> and/or take quizzes.  There will be frequent, </w:t>
      </w:r>
      <w:r w:rsidRPr="00440FBC">
        <w:rPr>
          <w:rFonts w:ascii="Times New Roman" w:eastAsia="Times New Roman" w:hAnsi="Times New Roman" w:cs="Times New Roman"/>
          <w:sz w:val="24"/>
          <w:szCs w:val="24"/>
        </w:rPr>
        <w:lastRenderedPageBreak/>
        <w:t xml:space="preserve">unannounced in-class writing of some sort, and these cannot be made up by students who miss class, even for illness or some other reason beyond your control.  </w:t>
      </w:r>
      <w:r w:rsidRPr="00440FBC">
        <w:rPr>
          <w:rFonts w:ascii="Times New Roman" w:eastAsia="Times New Roman" w:hAnsi="Times New Roman" w:cs="Times New Roman"/>
          <w:b/>
          <w:sz w:val="24"/>
          <w:szCs w:val="24"/>
        </w:rPr>
        <w:t xml:space="preserve">Poor attendance and weak participation will significantly reduce your learning experience and your grade. </w:t>
      </w:r>
    </w:p>
    <w:p w:rsidR="00CC6B08" w:rsidRPr="00440FBC" w:rsidRDefault="00D25663" w:rsidP="00440FBC">
      <w:pPr>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Absences</w:t>
      </w:r>
      <w:r w:rsidRPr="00440FBC">
        <w:rPr>
          <w:rFonts w:ascii="Times New Roman" w:eastAsia="Times New Roman" w:hAnsi="Times New Roman" w:cs="Times New Roman"/>
          <w:sz w:val="24"/>
          <w:szCs w:val="24"/>
        </w:rPr>
        <w:t xml:space="preserve">: Due to the unusual logistics of a study-abroad class, </w:t>
      </w:r>
      <w:r w:rsidRPr="00440FBC">
        <w:rPr>
          <w:rFonts w:ascii="Times New Roman" w:eastAsia="Times New Roman" w:hAnsi="Times New Roman" w:cs="Times New Roman"/>
          <w:b/>
          <w:sz w:val="24"/>
          <w:szCs w:val="24"/>
        </w:rPr>
        <w:t xml:space="preserve">absences will be a very serious problem, especially when we are abroad, as your absence could damage the experience for everyone in the group and can lead to your being dismissed and sent home. </w:t>
      </w:r>
      <w:r w:rsidRPr="00440FBC">
        <w:rPr>
          <w:rFonts w:ascii="Times New Roman" w:eastAsia="Times New Roman" w:hAnsi="Times New Roman" w:cs="Times New Roman"/>
          <w:sz w:val="24"/>
          <w:szCs w:val="24"/>
        </w:rPr>
        <w:t xml:space="preserve">(You will hear more on this from Emilie Schmidt, FLP coordinator.) </w:t>
      </w:r>
      <w:r w:rsidR="00836A33">
        <w:rPr>
          <w:rFonts w:ascii="Times New Roman" w:eastAsia="Times New Roman" w:hAnsi="Times New Roman" w:cs="Times New Roman"/>
          <w:sz w:val="24"/>
          <w:szCs w:val="24"/>
        </w:rPr>
        <w:t>Absences before we leave could result in your being expelled from the class before we leave. Don’t risk it.</w:t>
      </w:r>
      <w:r w:rsidR="00CE315B" w:rsidRPr="00440FBC">
        <w:rPr>
          <w:rFonts w:ascii="Times New Roman" w:eastAsia="Times New Roman" w:hAnsi="Times New Roman" w:cs="Times New Roman"/>
          <w:sz w:val="24"/>
          <w:szCs w:val="24"/>
        </w:rPr>
        <w:tab/>
      </w:r>
    </w:p>
    <w:p w:rsidR="001D03EA" w:rsidRPr="00440FBC" w:rsidRDefault="00B101B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Late papers</w:t>
      </w:r>
      <w:r w:rsidRPr="00440FBC">
        <w:rPr>
          <w:rFonts w:ascii="Times New Roman" w:eastAsia="Times New Roman" w:hAnsi="Times New Roman" w:cs="Times New Roman"/>
          <w:sz w:val="24"/>
          <w:szCs w:val="24"/>
        </w:rPr>
        <w:t xml:space="preserve">: I realize everyone has emergencies now and then, but </w:t>
      </w:r>
      <w:r w:rsidR="00D25663" w:rsidRPr="00440FBC">
        <w:rPr>
          <w:rFonts w:ascii="Times New Roman" w:eastAsia="Times New Roman" w:hAnsi="Times New Roman" w:cs="Times New Roman"/>
          <w:sz w:val="24"/>
          <w:szCs w:val="24"/>
        </w:rPr>
        <w:t xml:space="preserve">I have found that </w:t>
      </w:r>
      <w:r w:rsidRPr="00440FBC">
        <w:rPr>
          <w:rFonts w:ascii="Times New Roman" w:eastAsia="Times New Roman" w:hAnsi="Times New Roman" w:cs="Times New Roman"/>
          <w:sz w:val="24"/>
          <w:szCs w:val="24"/>
        </w:rPr>
        <w:t xml:space="preserve">accepting late work opens the door to chaos. Therefore: </w:t>
      </w:r>
      <w:r w:rsidR="00D25663" w:rsidRPr="00440FBC">
        <w:rPr>
          <w:rFonts w:ascii="Times New Roman" w:eastAsia="Times New Roman" w:hAnsi="Times New Roman" w:cs="Times New Roman"/>
          <w:sz w:val="24"/>
          <w:szCs w:val="24"/>
        </w:rPr>
        <w:t>IN-CLASS WRITING</w:t>
      </w:r>
      <w:r w:rsidRPr="00440FBC">
        <w:rPr>
          <w:rFonts w:ascii="Times New Roman" w:eastAsia="Times New Roman" w:hAnsi="Times New Roman" w:cs="Times New Roman"/>
          <w:sz w:val="24"/>
          <w:szCs w:val="24"/>
        </w:rPr>
        <w:t xml:space="preserve"> CANNOT BE MADE UP. LATE HOMEWORK WILL NOT BE ACCEPTED. </w:t>
      </w:r>
      <w:r w:rsidR="00D25663" w:rsidRPr="00440FBC">
        <w:rPr>
          <w:rFonts w:ascii="Times New Roman" w:eastAsia="Times New Roman" w:hAnsi="Times New Roman" w:cs="Times New Roman"/>
          <w:sz w:val="24"/>
          <w:szCs w:val="24"/>
        </w:rPr>
        <w:t xml:space="preserve">And late homework is any homework that arrives after class begins. </w:t>
      </w:r>
      <w:r w:rsidRPr="00440FBC">
        <w:rPr>
          <w:rFonts w:ascii="Times New Roman" w:eastAsia="Times New Roman" w:hAnsi="Times New Roman" w:cs="Times New Roman"/>
          <w:sz w:val="24"/>
          <w:szCs w:val="24"/>
        </w:rPr>
        <w:t>Grades for late essays will be reduced a grade</w:t>
      </w:r>
      <w:r w:rsidR="00EB739D">
        <w:rPr>
          <w:rFonts w:ascii="Times New Roman" w:eastAsia="Times New Roman" w:hAnsi="Times New Roman" w:cs="Times New Roman"/>
          <w:sz w:val="24"/>
          <w:szCs w:val="24"/>
        </w:rPr>
        <w:t xml:space="preserve"> step</w:t>
      </w:r>
      <w:r w:rsidRPr="00440FBC">
        <w:rPr>
          <w:rFonts w:ascii="Times New Roman" w:eastAsia="Times New Roman" w:hAnsi="Times New Roman" w:cs="Times New Roman"/>
          <w:sz w:val="24"/>
          <w:szCs w:val="24"/>
        </w:rPr>
        <w:t xml:space="preserve"> </w:t>
      </w:r>
      <w:r w:rsidR="00D25663" w:rsidRPr="00440FBC">
        <w:rPr>
          <w:rFonts w:ascii="Times New Roman" w:eastAsia="Times New Roman" w:hAnsi="Times New Roman" w:cs="Times New Roman"/>
          <w:sz w:val="24"/>
          <w:szCs w:val="24"/>
        </w:rPr>
        <w:t xml:space="preserve">(e.g. from B- to C+) </w:t>
      </w:r>
      <w:r w:rsidRPr="00440FBC">
        <w:rPr>
          <w:rFonts w:ascii="Times New Roman" w:eastAsia="Times New Roman" w:hAnsi="Times New Roman" w:cs="Times New Roman"/>
          <w:sz w:val="24"/>
          <w:szCs w:val="24"/>
        </w:rPr>
        <w:t xml:space="preserve">for every day they are late, and one week late is the limit. This policy provides incentive to meet deadlines, which are even more crucial in the workplace than in school. </w:t>
      </w:r>
      <w:r w:rsidR="00836A33">
        <w:rPr>
          <w:rFonts w:ascii="Times New Roman" w:eastAsia="Times New Roman" w:hAnsi="Times New Roman" w:cs="Times New Roman"/>
          <w:sz w:val="24"/>
          <w:szCs w:val="24"/>
        </w:rPr>
        <w:t>Upper-</w:t>
      </w:r>
      <w:r w:rsidR="001D03EA" w:rsidRPr="00440FBC">
        <w:rPr>
          <w:rFonts w:ascii="Times New Roman" w:eastAsia="Times New Roman" w:hAnsi="Times New Roman" w:cs="Times New Roman"/>
          <w:sz w:val="24"/>
          <w:szCs w:val="24"/>
        </w:rPr>
        <w:t xml:space="preserve">division students should already know this. </w:t>
      </w:r>
    </w:p>
    <w:p w:rsidR="001D03EA" w:rsidRPr="00440FBC" w:rsidRDefault="001D03EA" w:rsidP="00440FBC">
      <w:pPr>
        <w:spacing w:after="0" w:line="240" w:lineRule="auto"/>
        <w:rPr>
          <w:rFonts w:ascii="Times New Roman" w:eastAsia="Times New Roman" w:hAnsi="Times New Roman" w:cs="Times New Roman"/>
          <w:sz w:val="24"/>
          <w:szCs w:val="24"/>
        </w:rPr>
      </w:pPr>
    </w:p>
    <w:p w:rsidR="00EB739D" w:rsidRDefault="001D03EA"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Procedures for turning in work</w:t>
      </w:r>
      <w:r w:rsidRPr="00440FBC">
        <w:rPr>
          <w:rFonts w:ascii="Times New Roman" w:eastAsia="Times New Roman" w:hAnsi="Times New Roman" w:cs="Times New Roman"/>
          <w:sz w:val="24"/>
          <w:szCs w:val="24"/>
        </w:rPr>
        <w:t xml:space="preserve">: </w:t>
      </w:r>
    </w:p>
    <w:p w:rsidR="00B101B3" w:rsidRPr="00440FBC" w:rsidRDefault="00B101B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All assignments are to be submitted on</w:t>
      </w:r>
      <w:r w:rsidRPr="00440FBC">
        <w:rPr>
          <w:rFonts w:ascii="Times New Roman" w:eastAsia="Times New Roman" w:hAnsi="Times New Roman" w:cs="Times New Roman"/>
          <w:sz w:val="24"/>
          <w:szCs w:val="24"/>
        </w:rPr>
        <w:t xml:space="preserve"> </w:t>
      </w:r>
      <w:r w:rsidRPr="00440FBC">
        <w:rPr>
          <w:rFonts w:ascii="Times New Roman" w:eastAsia="Times New Roman" w:hAnsi="Times New Roman" w:cs="Times New Roman"/>
          <w:b/>
          <w:sz w:val="24"/>
          <w:szCs w:val="24"/>
        </w:rPr>
        <w:t>paper</w:t>
      </w:r>
      <w:r w:rsidRPr="00440FBC">
        <w:rPr>
          <w:rFonts w:ascii="Times New Roman" w:eastAsia="Times New Roman" w:hAnsi="Times New Roman" w:cs="Times New Roman"/>
          <w:sz w:val="24"/>
          <w:szCs w:val="24"/>
        </w:rPr>
        <w:t xml:space="preserve"> (not </w:t>
      </w:r>
      <w:r w:rsidR="001D03EA" w:rsidRPr="00440FBC">
        <w:rPr>
          <w:rFonts w:ascii="Times New Roman" w:eastAsia="Times New Roman" w:hAnsi="Times New Roman" w:cs="Times New Roman"/>
          <w:sz w:val="24"/>
          <w:szCs w:val="24"/>
        </w:rPr>
        <w:t xml:space="preserve">just </w:t>
      </w:r>
      <w:r w:rsidRPr="00440FBC">
        <w:rPr>
          <w:rFonts w:ascii="Times New Roman" w:eastAsia="Times New Roman" w:hAnsi="Times New Roman" w:cs="Times New Roman"/>
          <w:sz w:val="24"/>
          <w:szCs w:val="24"/>
        </w:rPr>
        <w:t xml:space="preserve">electronically) </w:t>
      </w:r>
      <w:r w:rsidRPr="00440FBC">
        <w:rPr>
          <w:rFonts w:ascii="Times New Roman" w:eastAsia="Times New Roman" w:hAnsi="Times New Roman" w:cs="Times New Roman"/>
          <w:b/>
          <w:sz w:val="24"/>
          <w:szCs w:val="24"/>
        </w:rPr>
        <w:t>in class</w:t>
      </w:r>
      <w:r w:rsidRPr="00440FBC">
        <w:rPr>
          <w:rFonts w:ascii="Times New Roman" w:eastAsia="Times New Roman" w:hAnsi="Times New Roman" w:cs="Times New Roman"/>
          <w:sz w:val="24"/>
          <w:szCs w:val="24"/>
        </w:rPr>
        <w:t>,</w:t>
      </w:r>
      <w:r w:rsidR="001D03EA" w:rsidRPr="00440FBC">
        <w:rPr>
          <w:rFonts w:ascii="Times New Roman" w:eastAsia="Times New Roman" w:hAnsi="Times New Roman" w:cs="Times New Roman"/>
          <w:sz w:val="24"/>
          <w:szCs w:val="24"/>
        </w:rPr>
        <w:t xml:space="preserve"> </w:t>
      </w:r>
      <w:r w:rsidR="001D03EA" w:rsidRPr="00440FBC">
        <w:rPr>
          <w:rFonts w:ascii="Times New Roman" w:eastAsia="Times New Roman" w:hAnsi="Times New Roman" w:cs="Times New Roman"/>
          <w:b/>
          <w:sz w:val="24"/>
          <w:szCs w:val="24"/>
        </w:rPr>
        <w:t>at the beginning of class when they are due.</w:t>
      </w:r>
      <w:r w:rsidRPr="00440FBC">
        <w:rPr>
          <w:rFonts w:ascii="Times New Roman" w:eastAsia="Times New Roman" w:hAnsi="Times New Roman" w:cs="Times New Roman"/>
          <w:sz w:val="24"/>
          <w:szCs w:val="24"/>
        </w:rPr>
        <w:t xml:space="preserve"> </w:t>
      </w:r>
      <w:r w:rsidR="001D03EA" w:rsidRPr="00440FBC">
        <w:rPr>
          <w:rFonts w:ascii="Times New Roman" w:eastAsia="Times New Roman" w:hAnsi="Times New Roman" w:cs="Times New Roman"/>
          <w:sz w:val="24"/>
          <w:szCs w:val="24"/>
        </w:rPr>
        <w:t xml:space="preserve">They are </w:t>
      </w:r>
      <w:r w:rsidRPr="00440FBC">
        <w:rPr>
          <w:rFonts w:ascii="Times New Roman" w:eastAsia="Times New Roman" w:hAnsi="Times New Roman" w:cs="Times New Roman"/>
          <w:sz w:val="24"/>
          <w:szCs w:val="24"/>
        </w:rPr>
        <w:t xml:space="preserve">not </w:t>
      </w:r>
      <w:r w:rsidR="001D03EA" w:rsidRPr="00440FBC">
        <w:rPr>
          <w:rFonts w:ascii="Times New Roman" w:eastAsia="Times New Roman" w:hAnsi="Times New Roman" w:cs="Times New Roman"/>
          <w:sz w:val="24"/>
          <w:szCs w:val="24"/>
        </w:rPr>
        <w:t xml:space="preserve">to be </w:t>
      </w:r>
      <w:r w:rsidRPr="00440FBC">
        <w:rPr>
          <w:rFonts w:ascii="Times New Roman" w:eastAsia="Times New Roman" w:hAnsi="Times New Roman" w:cs="Times New Roman"/>
          <w:sz w:val="24"/>
          <w:szCs w:val="24"/>
        </w:rPr>
        <w:t xml:space="preserve">slid under my office door or into my mailbox. </w:t>
      </w:r>
      <w:r w:rsidR="001D03EA" w:rsidRPr="00440FBC">
        <w:rPr>
          <w:rFonts w:ascii="Times New Roman" w:eastAsia="Times New Roman" w:hAnsi="Times New Roman" w:cs="Times New Roman"/>
          <w:sz w:val="24"/>
          <w:szCs w:val="24"/>
        </w:rPr>
        <w:t>****</w:t>
      </w:r>
      <w:r w:rsidRPr="00440FBC">
        <w:rPr>
          <w:rFonts w:ascii="Times New Roman" w:eastAsia="Times New Roman" w:hAnsi="Times New Roman" w:cs="Times New Roman"/>
          <w:b/>
          <w:sz w:val="24"/>
          <w:szCs w:val="24"/>
        </w:rPr>
        <w:t>Please do not ask for exceptions to th</w:t>
      </w:r>
      <w:r w:rsidR="00646798" w:rsidRPr="00440FBC">
        <w:rPr>
          <w:rFonts w:ascii="Times New Roman" w:eastAsia="Times New Roman" w:hAnsi="Times New Roman" w:cs="Times New Roman"/>
          <w:b/>
          <w:sz w:val="24"/>
          <w:szCs w:val="24"/>
        </w:rPr>
        <w:t>ese</w:t>
      </w:r>
      <w:r w:rsidRPr="00440FBC">
        <w:rPr>
          <w:rFonts w:ascii="Times New Roman" w:eastAsia="Times New Roman" w:hAnsi="Times New Roman" w:cs="Times New Roman"/>
          <w:b/>
          <w:sz w:val="24"/>
          <w:szCs w:val="24"/>
        </w:rPr>
        <w:t xml:space="preserve"> polic</w:t>
      </w:r>
      <w:r w:rsidR="00646798" w:rsidRPr="00440FBC">
        <w:rPr>
          <w:rFonts w:ascii="Times New Roman" w:eastAsia="Times New Roman" w:hAnsi="Times New Roman" w:cs="Times New Roman"/>
          <w:b/>
          <w:sz w:val="24"/>
          <w:szCs w:val="24"/>
        </w:rPr>
        <w:t>ies</w:t>
      </w:r>
      <w:r w:rsidRPr="00440FBC">
        <w:rPr>
          <w:rFonts w:ascii="Times New Roman" w:eastAsia="Times New Roman" w:hAnsi="Times New Roman" w:cs="Times New Roman"/>
          <w:sz w:val="24"/>
          <w:szCs w:val="24"/>
        </w:rPr>
        <w:t xml:space="preserve"> because you put me in an awkward position</w:t>
      </w:r>
      <w:r w:rsidR="00E35758" w:rsidRPr="00440FBC">
        <w:rPr>
          <w:rFonts w:ascii="Times New Roman" w:eastAsia="Times New Roman" w:hAnsi="Times New Roman" w:cs="Times New Roman"/>
          <w:sz w:val="24"/>
          <w:szCs w:val="24"/>
        </w:rPr>
        <w:t xml:space="preserve"> and provoke the ire of your classmates</w:t>
      </w:r>
      <w:r w:rsidRPr="00440FBC">
        <w:rPr>
          <w:rFonts w:ascii="Times New Roman" w:eastAsia="Times New Roman" w:hAnsi="Times New Roman" w:cs="Times New Roman"/>
          <w:sz w:val="24"/>
          <w:szCs w:val="24"/>
        </w:rPr>
        <w:t xml:space="preserve">. One reduced grade on </w:t>
      </w:r>
      <w:r w:rsidR="00646798" w:rsidRPr="00440FBC">
        <w:rPr>
          <w:rFonts w:ascii="Times New Roman" w:eastAsia="Times New Roman" w:hAnsi="Times New Roman" w:cs="Times New Roman"/>
          <w:sz w:val="24"/>
          <w:szCs w:val="24"/>
        </w:rPr>
        <w:t>an</w:t>
      </w:r>
      <w:r w:rsidRPr="00440FBC">
        <w:rPr>
          <w:rFonts w:ascii="Times New Roman" w:eastAsia="Times New Roman" w:hAnsi="Times New Roman" w:cs="Times New Roman"/>
          <w:sz w:val="24"/>
          <w:szCs w:val="24"/>
        </w:rPr>
        <w:t xml:space="preserve"> essay </w:t>
      </w:r>
      <w:r w:rsidR="00646798" w:rsidRPr="00440FBC">
        <w:rPr>
          <w:rFonts w:ascii="Times New Roman" w:eastAsia="Times New Roman" w:hAnsi="Times New Roman" w:cs="Times New Roman"/>
          <w:sz w:val="24"/>
          <w:szCs w:val="24"/>
        </w:rPr>
        <w:t xml:space="preserve">or a couple of missed quizzes </w:t>
      </w:r>
      <w:r w:rsidRPr="00440FBC">
        <w:rPr>
          <w:rFonts w:ascii="Times New Roman" w:eastAsia="Times New Roman" w:hAnsi="Times New Roman" w:cs="Times New Roman"/>
          <w:sz w:val="24"/>
          <w:szCs w:val="24"/>
        </w:rPr>
        <w:t xml:space="preserve">will not </w:t>
      </w:r>
      <w:r w:rsidR="00646798" w:rsidRPr="00440FBC">
        <w:rPr>
          <w:rFonts w:ascii="Times New Roman" w:eastAsia="Times New Roman" w:hAnsi="Times New Roman" w:cs="Times New Roman"/>
          <w:sz w:val="24"/>
          <w:szCs w:val="24"/>
        </w:rPr>
        <w:t>destroy your grade</w:t>
      </w:r>
      <w:r w:rsidRPr="00440FBC">
        <w:rPr>
          <w:rFonts w:ascii="Times New Roman" w:eastAsia="Times New Roman" w:hAnsi="Times New Roman" w:cs="Times New Roman"/>
          <w:sz w:val="24"/>
          <w:szCs w:val="24"/>
        </w:rPr>
        <w:t xml:space="preserve">. </w:t>
      </w:r>
      <w:r w:rsidR="001D03EA" w:rsidRPr="00440FBC">
        <w:rPr>
          <w:rFonts w:ascii="Times New Roman" w:eastAsia="Times New Roman" w:hAnsi="Times New Roman" w:cs="Times New Roman"/>
          <w:sz w:val="24"/>
          <w:szCs w:val="24"/>
        </w:rPr>
        <w:t xml:space="preserve">Repeated lapses </w:t>
      </w:r>
      <w:r w:rsidR="001D03EA" w:rsidRPr="00440FBC">
        <w:rPr>
          <w:rFonts w:ascii="Times New Roman" w:eastAsia="Times New Roman" w:hAnsi="Times New Roman" w:cs="Times New Roman"/>
          <w:i/>
          <w:sz w:val="24"/>
          <w:szCs w:val="24"/>
        </w:rPr>
        <w:t>will</w:t>
      </w:r>
      <w:r w:rsidR="001D03EA" w:rsidRPr="00440FBC">
        <w:rPr>
          <w:rFonts w:ascii="Times New Roman" w:eastAsia="Times New Roman" w:hAnsi="Times New Roman" w:cs="Times New Roman"/>
          <w:sz w:val="24"/>
          <w:szCs w:val="24"/>
        </w:rPr>
        <w:t xml:space="preserve"> damage your grade.</w:t>
      </w:r>
    </w:p>
    <w:p w:rsidR="00D25663" w:rsidRPr="00440FBC" w:rsidRDefault="00E35758" w:rsidP="00440FBC">
      <w:pPr>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Extra Credit</w:t>
      </w:r>
      <w:r w:rsidRPr="00440FBC">
        <w:rPr>
          <w:rFonts w:ascii="Times New Roman" w:eastAsia="Times New Roman" w:hAnsi="Times New Roman" w:cs="Times New Roman"/>
          <w:sz w:val="24"/>
          <w:szCs w:val="24"/>
        </w:rPr>
        <w:t xml:space="preserve">: </w:t>
      </w:r>
      <w:r w:rsidR="001D03EA" w:rsidRPr="00440FBC">
        <w:rPr>
          <w:rFonts w:ascii="Times New Roman" w:eastAsia="Times New Roman" w:hAnsi="Times New Roman" w:cs="Times New Roman"/>
          <w:sz w:val="24"/>
          <w:szCs w:val="24"/>
        </w:rPr>
        <w:t xml:space="preserve">During a regular semester I offer extra credit, </w:t>
      </w:r>
      <w:r w:rsidR="00F3087B">
        <w:rPr>
          <w:rFonts w:ascii="Times New Roman" w:eastAsia="Times New Roman" w:hAnsi="Times New Roman" w:cs="Times New Roman"/>
          <w:sz w:val="24"/>
          <w:szCs w:val="24"/>
        </w:rPr>
        <w:t xml:space="preserve">but </w:t>
      </w:r>
      <w:r w:rsidR="001D03EA" w:rsidRPr="00440FBC">
        <w:rPr>
          <w:rFonts w:ascii="Times New Roman" w:eastAsia="Times New Roman" w:hAnsi="Times New Roman" w:cs="Times New Roman"/>
          <w:sz w:val="24"/>
          <w:szCs w:val="24"/>
        </w:rPr>
        <w:t xml:space="preserve">due to the unusual logistics of a class abroad, that </w:t>
      </w:r>
      <w:r w:rsidR="00F3087B">
        <w:rPr>
          <w:rFonts w:ascii="Times New Roman" w:eastAsia="Times New Roman" w:hAnsi="Times New Roman" w:cs="Times New Roman"/>
          <w:sz w:val="24"/>
          <w:szCs w:val="24"/>
        </w:rPr>
        <w:t>is harder</w:t>
      </w:r>
      <w:r w:rsidR="001D03EA" w:rsidRPr="00440FBC">
        <w:rPr>
          <w:rFonts w:ascii="Times New Roman" w:eastAsia="Times New Roman" w:hAnsi="Times New Roman" w:cs="Times New Roman"/>
          <w:sz w:val="24"/>
          <w:szCs w:val="24"/>
        </w:rPr>
        <w:t xml:space="preserve"> for this class.</w:t>
      </w:r>
      <w:r w:rsidR="00F3087B">
        <w:rPr>
          <w:rFonts w:ascii="Times New Roman" w:eastAsia="Times New Roman" w:hAnsi="Times New Roman" w:cs="Times New Roman"/>
          <w:sz w:val="24"/>
          <w:szCs w:val="24"/>
        </w:rPr>
        <w:t xml:space="preserve"> We might work something out if </w:t>
      </w:r>
      <w:r w:rsidR="00F3087B">
        <w:rPr>
          <w:rFonts w:ascii="Times New Roman" w:eastAsia="Times New Roman" w:hAnsi="Times New Roman" w:cs="Times New Roman"/>
          <w:i/>
          <w:sz w:val="24"/>
          <w:szCs w:val="24"/>
        </w:rPr>
        <w:t xml:space="preserve">minor </w:t>
      </w:r>
      <w:r w:rsidR="00F3087B">
        <w:rPr>
          <w:rFonts w:ascii="Times New Roman" w:eastAsia="Times New Roman" w:hAnsi="Times New Roman" w:cs="Times New Roman"/>
          <w:sz w:val="24"/>
          <w:szCs w:val="24"/>
        </w:rPr>
        <w:t>make-up work is needed.</w:t>
      </w:r>
    </w:p>
    <w:p w:rsidR="000B0407" w:rsidRPr="00440FBC" w:rsidRDefault="000B0407" w:rsidP="00440FBC">
      <w:pPr>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 xml:space="preserve">Assignments </w:t>
      </w:r>
    </w:p>
    <w:p w:rsidR="00F87122" w:rsidRPr="00440FBC" w:rsidRDefault="00836A33" w:rsidP="00440FBC">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87122" w:rsidRPr="00440FBC">
        <w:rPr>
          <w:rFonts w:ascii="Times New Roman" w:eastAsia="Times New Roman" w:hAnsi="Times New Roman" w:cs="Times New Roman"/>
          <w:sz w:val="24"/>
          <w:szCs w:val="24"/>
        </w:rPr>
        <w:t xml:space="preserve"> </w:t>
      </w:r>
      <w:r w:rsidR="00F3087B">
        <w:rPr>
          <w:rFonts w:ascii="Times New Roman" w:eastAsia="Times New Roman" w:hAnsi="Times New Roman" w:cs="Times New Roman"/>
          <w:sz w:val="24"/>
          <w:szCs w:val="24"/>
        </w:rPr>
        <w:t>short homework</w:t>
      </w:r>
      <w:r w:rsidR="00A23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responses: (250-350 words each)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87122" w:rsidRPr="00440FBC">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F87122" w:rsidRPr="00440FBC">
        <w:rPr>
          <w:rFonts w:ascii="Times New Roman" w:eastAsia="Times New Roman" w:hAnsi="Times New Roman" w:cs="Times New Roman"/>
          <w:sz w:val="24"/>
          <w:szCs w:val="24"/>
        </w:rPr>
        <w:t xml:space="preserve">0 points </w:t>
      </w:r>
    </w:p>
    <w:p w:rsidR="00F87122" w:rsidRPr="00440FBC" w:rsidRDefault="00836A33" w:rsidP="00440FBC">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w:t>
      </w:r>
      <w:r w:rsidR="00AE39D9" w:rsidRPr="00440FBC">
        <w:rPr>
          <w:rFonts w:ascii="Times New Roman" w:eastAsia="Times New Roman" w:hAnsi="Times New Roman" w:cs="Times New Roman"/>
          <w:sz w:val="24"/>
          <w:szCs w:val="24"/>
        </w:rPr>
        <w:t xml:space="preserve">Film </w:t>
      </w:r>
      <w:r w:rsidR="00F87122" w:rsidRPr="00440FBC">
        <w:rPr>
          <w:rFonts w:ascii="Times New Roman" w:eastAsia="Times New Roman" w:hAnsi="Times New Roman" w:cs="Times New Roman"/>
          <w:sz w:val="24"/>
          <w:szCs w:val="24"/>
        </w:rPr>
        <w:t>Analysis, informed by research (1</w:t>
      </w:r>
      <w:r w:rsidR="00AE39D9">
        <w:rPr>
          <w:rFonts w:ascii="Times New Roman" w:eastAsia="Times New Roman" w:hAnsi="Times New Roman" w:cs="Times New Roman"/>
          <w:sz w:val="24"/>
          <w:szCs w:val="24"/>
        </w:rPr>
        <w:t>2</w:t>
      </w:r>
      <w:r w:rsidR="00F87122" w:rsidRPr="00440FBC">
        <w:rPr>
          <w:rFonts w:ascii="Times New Roman" w:eastAsia="Times New Roman" w:hAnsi="Times New Roman" w:cs="Times New Roman"/>
          <w:sz w:val="24"/>
          <w:szCs w:val="24"/>
        </w:rPr>
        <w:t>00 words)</w:t>
      </w:r>
      <w:r w:rsidR="00F87122" w:rsidRPr="00440FB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87122" w:rsidRPr="00440FBC">
        <w:rPr>
          <w:rFonts w:ascii="Times New Roman" w:eastAsia="Times New Roman" w:hAnsi="Times New Roman" w:cs="Times New Roman"/>
          <w:sz w:val="24"/>
          <w:szCs w:val="24"/>
        </w:rPr>
        <w:t>2</w:t>
      </w:r>
      <w:r w:rsidR="00AE39D9">
        <w:rPr>
          <w:rFonts w:ascii="Times New Roman" w:eastAsia="Times New Roman" w:hAnsi="Times New Roman" w:cs="Times New Roman"/>
          <w:sz w:val="24"/>
          <w:szCs w:val="24"/>
        </w:rPr>
        <w:t>5</w:t>
      </w:r>
      <w:r w:rsidR="00F87122" w:rsidRPr="00440FBC">
        <w:rPr>
          <w:rFonts w:ascii="Times New Roman" w:eastAsia="Times New Roman" w:hAnsi="Times New Roman" w:cs="Times New Roman"/>
          <w:sz w:val="24"/>
          <w:szCs w:val="24"/>
        </w:rPr>
        <w:t xml:space="preserve">0 points </w:t>
      </w:r>
    </w:p>
    <w:p w:rsidR="00AE39D9" w:rsidRDefault="00AE39D9" w:rsidP="00440FBC">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Assignments</w:t>
      </w:r>
    </w:p>
    <w:p w:rsidR="00F87122" w:rsidRDefault="00AE39D9" w:rsidP="00AE39D9">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Profile/Site </w:t>
      </w:r>
      <w:r w:rsidR="00A236D6">
        <w:rPr>
          <w:rFonts w:ascii="Times New Roman" w:eastAsia="Times New Roman" w:hAnsi="Times New Roman" w:cs="Times New Roman"/>
          <w:sz w:val="24"/>
          <w:szCs w:val="24"/>
        </w:rPr>
        <w:t>Description</w:t>
      </w:r>
      <w:r>
        <w:rPr>
          <w:rFonts w:ascii="Times New Roman" w:eastAsia="Times New Roman" w:hAnsi="Times New Roman" w:cs="Times New Roman"/>
          <w:sz w:val="24"/>
          <w:szCs w:val="24"/>
        </w:rPr>
        <w:t xml:space="preserve"> (10</w:t>
      </w:r>
      <w:r w:rsidR="00A236D6">
        <w:rPr>
          <w:rFonts w:ascii="Times New Roman" w:eastAsia="Times New Roman" w:hAnsi="Times New Roman" w:cs="Times New Roman"/>
          <w:sz w:val="24"/>
          <w:szCs w:val="24"/>
        </w:rPr>
        <w:t>00 words)</w:t>
      </w:r>
      <w:r w:rsidR="00A236D6">
        <w:rPr>
          <w:rFonts w:ascii="Times New Roman" w:eastAsia="Times New Roman" w:hAnsi="Times New Roman" w:cs="Times New Roman"/>
          <w:sz w:val="24"/>
          <w:szCs w:val="24"/>
        </w:rPr>
        <w:tab/>
      </w:r>
      <w:r w:rsidR="00A236D6">
        <w:rPr>
          <w:rFonts w:ascii="Times New Roman" w:eastAsia="Times New Roman" w:hAnsi="Times New Roman" w:cs="Times New Roman"/>
          <w:sz w:val="24"/>
          <w:szCs w:val="24"/>
        </w:rPr>
        <w:tab/>
      </w:r>
      <w:r w:rsidR="00A236D6">
        <w:rPr>
          <w:rFonts w:ascii="Times New Roman" w:eastAsia="Times New Roman" w:hAnsi="Times New Roman" w:cs="Times New Roman"/>
          <w:sz w:val="24"/>
          <w:szCs w:val="24"/>
        </w:rPr>
        <w:tab/>
      </w:r>
      <w:r>
        <w:rPr>
          <w:rFonts w:ascii="Times New Roman" w:eastAsia="Times New Roman" w:hAnsi="Times New Roman" w:cs="Times New Roman"/>
          <w:sz w:val="24"/>
          <w:szCs w:val="24"/>
        </w:rPr>
        <w:t>15</w:t>
      </w:r>
      <w:r w:rsidRPr="00440FBC">
        <w:rPr>
          <w:rFonts w:ascii="Times New Roman" w:eastAsia="Times New Roman" w:hAnsi="Times New Roman" w:cs="Times New Roman"/>
          <w:sz w:val="24"/>
          <w:szCs w:val="24"/>
        </w:rPr>
        <w:t>0 points</w:t>
      </w:r>
    </w:p>
    <w:p w:rsidR="00AE39D9" w:rsidRPr="00A236D6" w:rsidRDefault="00AE39D9" w:rsidP="00A236D6">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Report on critical film analysis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23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 points</w:t>
      </w:r>
      <w:r w:rsidRPr="00A236D6">
        <w:rPr>
          <w:rFonts w:ascii="Times New Roman" w:eastAsia="Times New Roman" w:hAnsi="Times New Roman" w:cs="Times New Roman"/>
          <w:sz w:val="24"/>
          <w:szCs w:val="24"/>
        </w:rPr>
        <w:tab/>
      </w:r>
      <w:r w:rsidRPr="00A236D6">
        <w:rPr>
          <w:rFonts w:ascii="Times New Roman" w:eastAsia="Times New Roman" w:hAnsi="Times New Roman" w:cs="Times New Roman"/>
          <w:sz w:val="24"/>
          <w:szCs w:val="24"/>
        </w:rPr>
        <w:tab/>
      </w:r>
    </w:p>
    <w:p w:rsidR="00A236D6" w:rsidRPr="00AE39D9" w:rsidRDefault="00A236D6" w:rsidP="00AE39D9">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Journal entries </w:t>
      </w:r>
      <w:r w:rsidR="00EB739D">
        <w:rPr>
          <w:rFonts w:ascii="Times New Roman" w:eastAsia="Times New Roman" w:hAnsi="Times New Roman" w:cs="Times New Roman"/>
          <w:sz w:val="24"/>
          <w:szCs w:val="24"/>
        </w:rPr>
        <w:t xml:space="preserve">+ photos </w:t>
      </w:r>
      <w:r>
        <w:rPr>
          <w:rFonts w:ascii="Times New Roman" w:eastAsia="Times New Roman" w:hAnsi="Times New Roman" w:cs="Times New Roman"/>
          <w:sz w:val="24"/>
          <w:szCs w:val="24"/>
        </w:rPr>
        <w:t>(250 words)</w:t>
      </w:r>
      <w:r>
        <w:rPr>
          <w:rFonts w:ascii="Times New Roman" w:eastAsia="Times New Roman" w:hAnsi="Times New Roman" w:cs="Times New Roman"/>
          <w:sz w:val="24"/>
          <w:szCs w:val="24"/>
        </w:rPr>
        <w:tab/>
      </w:r>
      <w:r w:rsidR="00EB739D">
        <w:rPr>
          <w:rFonts w:ascii="Times New Roman" w:eastAsia="Times New Roman" w:hAnsi="Times New Roman" w:cs="Times New Roman"/>
          <w:sz w:val="24"/>
          <w:szCs w:val="24"/>
        </w:rPr>
        <w:tab/>
      </w:r>
      <w:r w:rsidR="00EB739D">
        <w:rPr>
          <w:rFonts w:ascii="Times New Roman" w:eastAsia="Times New Roman" w:hAnsi="Times New Roman" w:cs="Times New Roman"/>
          <w:sz w:val="24"/>
          <w:szCs w:val="24"/>
        </w:rPr>
        <w:tab/>
      </w:r>
      <w:r>
        <w:rPr>
          <w:rFonts w:ascii="Times New Roman" w:eastAsia="Times New Roman" w:hAnsi="Times New Roman" w:cs="Times New Roman"/>
          <w:sz w:val="24"/>
          <w:szCs w:val="24"/>
        </w:rPr>
        <w:t>100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7122" w:rsidRPr="00440FBC" w:rsidRDefault="00F87122" w:rsidP="00440FBC">
      <w:pPr>
        <w:pStyle w:val="ListParagraph"/>
        <w:numPr>
          <w:ilvl w:val="0"/>
          <w:numId w:val="8"/>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Final essay: Reflection/reminiscence/analysis (1200 words)</w:t>
      </w:r>
      <w:r w:rsidRPr="00440FBC">
        <w:rPr>
          <w:rFonts w:ascii="Times New Roman" w:eastAsia="Times New Roman" w:hAnsi="Times New Roman" w:cs="Times New Roman"/>
          <w:sz w:val="24"/>
          <w:szCs w:val="24"/>
        </w:rPr>
        <w:tab/>
      </w:r>
      <w:r w:rsidRPr="00440FBC">
        <w:rPr>
          <w:rFonts w:ascii="Times New Roman" w:eastAsia="Times New Roman" w:hAnsi="Times New Roman" w:cs="Times New Roman"/>
          <w:sz w:val="24"/>
          <w:szCs w:val="24"/>
        </w:rPr>
        <w:tab/>
        <w:t>2</w:t>
      </w:r>
      <w:r w:rsidR="00AE39D9">
        <w:rPr>
          <w:rFonts w:ascii="Times New Roman" w:eastAsia="Times New Roman" w:hAnsi="Times New Roman" w:cs="Times New Roman"/>
          <w:sz w:val="24"/>
          <w:szCs w:val="24"/>
        </w:rPr>
        <w:t>5</w:t>
      </w:r>
      <w:r w:rsidRPr="00440FBC">
        <w:rPr>
          <w:rFonts w:ascii="Times New Roman" w:eastAsia="Times New Roman" w:hAnsi="Times New Roman" w:cs="Times New Roman"/>
          <w:sz w:val="24"/>
          <w:szCs w:val="24"/>
        </w:rPr>
        <w:t xml:space="preserve">0 points </w:t>
      </w:r>
    </w:p>
    <w:p w:rsidR="00F87122" w:rsidRPr="00440FBC" w:rsidRDefault="00F87122" w:rsidP="00440FBC">
      <w:pPr>
        <w:spacing w:after="0" w:line="240" w:lineRule="auto"/>
        <w:rPr>
          <w:rFonts w:ascii="Times New Roman" w:eastAsia="Times New Roman" w:hAnsi="Times New Roman" w:cs="Times New Roman"/>
          <w:sz w:val="24"/>
          <w:szCs w:val="24"/>
        </w:rPr>
      </w:pPr>
    </w:p>
    <w:p w:rsidR="00F87122" w:rsidRPr="00440FBC" w:rsidRDefault="00F87122"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Small assignments</w:t>
      </w:r>
      <w:r w:rsidRPr="00440FBC">
        <w:rPr>
          <w:rFonts w:ascii="Times New Roman" w:eastAsia="Times New Roman" w:hAnsi="Times New Roman" w:cs="Times New Roman"/>
          <w:sz w:val="24"/>
          <w:szCs w:val="24"/>
        </w:rPr>
        <w:t xml:space="preserve"> will include journal entries </w:t>
      </w:r>
      <w:r w:rsidR="00D25663" w:rsidRPr="00440FBC">
        <w:rPr>
          <w:rFonts w:ascii="Times New Roman" w:eastAsia="Times New Roman" w:hAnsi="Times New Roman" w:cs="Times New Roman"/>
          <w:sz w:val="24"/>
          <w:szCs w:val="24"/>
        </w:rPr>
        <w:t xml:space="preserve">(once we’re in Ireland) </w:t>
      </w:r>
      <w:r w:rsidRPr="00440FBC">
        <w:rPr>
          <w:rFonts w:ascii="Times New Roman" w:eastAsia="Times New Roman" w:hAnsi="Times New Roman" w:cs="Times New Roman"/>
          <w:sz w:val="24"/>
          <w:szCs w:val="24"/>
        </w:rPr>
        <w:t xml:space="preserve">reflecting on the day’s excursions, </w:t>
      </w:r>
      <w:r w:rsidR="00A236D6">
        <w:rPr>
          <w:rFonts w:ascii="Times New Roman" w:eastAsia="Times New Roman" w:hAnsi="Times New Roman" w:cs="Times New Roman"/>
          <w:sz w:val="24"/>
          <w:szCs w:val="24"/>
        </w:rPr>
        <w:t xml:space="preserve">an </w:t>
      </w:r>
      <w:r w:rsidRPr="00440FBC">
        <w:rPr>
          <w:rFonts w:ascii="Times New Roman" w:eastAsia="Times New Roman" w:hAnsi="Times New Roman" w:cs="Times New Roman"/>
          <w:sz w:val="24"/>
          <w:szCs w:val="24"/>
        </w:rPr>
        <w:t>informal interview</w:t>
      </w:r>
      <w:r w:rsidR="00A236D6">
        <w:rPr>
          <w:rFonts w:ascii="Times New Roman" w:eastAsia="Times New Roman" w:hAnsi="Times New Roman" w:cs="Times New Roman"/>
          <w:sz w:val="24"/>
          <w:szCs w:val="24"/>
        </w:rPr>
        <w:t xml:space="preserve"> </w:t>
      </w:r>
      <w:r w:rsidRPr="00440FBC">
        <w:rPr>
          <w:rFonts w:ascii="Times New Roman" w:eastAsia="Times New Roman" w:hAnsi="Times New Roman" w:cs="Times New Roman"/>
          <w:sz w:val="24"/>
          <w:szCs w:val="24"/>
        </w:rPr>
        <w:t xml:space="preserve">with </w:t>
      </w:r>
      <w:r w:rsidR="00A236D6">
        <w:rPr>
          <w:rFonts w:ascii="Times New Roman" w:eastAsia="Times New Roman" w:hAnsi="Times New Roman" w:cs="Times New Roman"/>
          <w:sz w:val="24"/>
          <w:szCs w:val="24"/>
        </w:rPr>
        <w:t>a person you meet on the road</w:t>
      </w:r>
      <w:r w:rsidRPr="00440FBC">
        <w:rPr>
          <w:rFonts w:ascii="Times New Roman" w:eastAsia="Times New Roman" w:hAnsi="Times New Roman" w:cs="Times New Roman"/>
          <w:sz w:val="24"/>
          <w:szCs w:val="24"/>
        </w:rPr>
        <w:t xml:space="preserve">, responses to performances, </w:t>
      </w:r>
      <w:r w:rsidR="00A236D6">
        <w:rPr>
          <w:rFonts w:ascii="Times New Roman" w:eastAsia="Times New Roman" w:hAnsi="Times New Roman" w:cs="Times New Roman"/>
          <w:sz w:val="24"/>
          <w:szCs w:val="24"/>
        </w:rPr>
        <w:t xml:space="preserve">an </w:t>
      </w:r>
      <w:r w:rsidRPr="00440FBC">
        <w:rPr>
          <w:rFonts w:ascii="Times New Roman" w:eastAsia="Times New Roman" w:hAnsi="Times New Roman" w:cs="Times New Roman"/>
          <w:sz w:val="24"/>
          <w:szCs w:val="24"/>
        </w:rPr>
        <w:t xml:space="preserve">informal presentation on </w:t>
      </w:r>
      <w:r w:rsidR="00A236D6">
        <w:rPr>
          <w:rFonts w:ascii="Times New Roman" w:eastAsia="Times New Roman" w:hAnsi="Times New Roman" w:cs="Times New Roman"/>
          <w:sz w:val="24"/>
          <w:szCs w:val="24"/>
        </w:rPr>
        <w:t>your</w:t>
      </w:r>
      <w:r w:rsidRPr="00440FBC">
        <w:rPr>
          <w:rFonts w:ascii="Times New Roman" w:eastAsia="Times New Roman" w:hAnsi="Times New Roman" w:cs="Times New Roman"/>
          <w:sz w:val="24"/>
          <w:szCs w:val="24"/>
        </w:rPr>
        <w:t xml:space="preserve"> research and analysis, short responses to reading questions, and (optional) fictional riffs on the readings. These assignments will have enough variety and flexibility to encourage students to capitalize on their talents, whether in writing fiction, analyzing historical documents, or writing travel essays. Mixed media projects (such as </w:t>
      </w:r>
      <w:r w:rsidRPr="00440FBC">
        <w:rPr>
          <w:rFonts w:ascii="Times New Roman" w:eastAsia="Times New Roman" w:hAnsi="Times New Roman" w:cs="Times New Roman"/>
          <w:sz w:val="24"/>
          <w:szCs w:val="24"/>
        </w:rPr>
        <w:lastRenderedPageBreak/>
        <w:t xml:space="preserve">photo essays with commentary or podcasts including interviews of local people) will also be </w:t>
      </w:r>
      <w:r w:rsidR="00EB739D">
        <w:rPr>
          <w:rFonts w:ascii="Times New Roman" w:eastAsia="Times New Roman" w:hAnsi="Times New Roman" w:cs="Times New Roman"/>
          <w:sz w:val="24"/>
          <w:szCs w:val="24"/>
        </w:rPr>
        <w:t xml:space="preserve">strongly </w:t>
      </w:r>
      <w:r w:rsidRPr="00440FBC">
        <w:rPr>
          <w:rFonts w:ascii="Times New Roman" w:eastAsia="Times New Roman" w:hAnsi="Times New Roman" w:cs="Times New Roman"/>
          <w:sz w:val="24"/>
          <w:szCs w:val="24"/>
        </w:rPr>
        <w:t>encouraged.</w:t>
      </w:r>
    </w:p>
    <w:p w:rsidR="00F87122" w:rsidRPr="00440FBC" w:rsidRDefault="00F87122" w:rsidP="00440FBC">
      <w:pPr>
        <w:spacing w:after="0" w:line="240" w:lineRule="auto"/>
        <w:rPr>
          <w:rFonts w:ascii="Times New Roman" w:eastAsia="Times New Roman" w:hAnsi="Times New Roman" w:cs="Times New Roman"/>
          <w:sz w:val="24"/>
          <w:szCs w:val="24"/>
        </w:rPr>
      </w:pPr>
    </w:p>
    <w:p w:rsidR="00F87122" w:rsidRPr="00440FBC" w:rsidRDefault="00F87122"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For the </w:t>
      </w:r>
      <w:r w:rsidR="00A236D6" w:rsidRPr="00A236D6">
        <w:rPr>
          <w:rFonts w:ascii="Times New Roman" w:eastAsia="Times New Roman" w:hAnsi="Times New Roman" w:cs="Times New Roman"/>
          <w:b/>
          <w:sz w:val="24"/>
          <w:szCs w:val="24"/>
        </w:rPr>
        <w:t>critical</w:t>
      </w:r>
      <w:r w:rsidR="00A236D6">
        <w:rPr>
          <w:rFonts w:ascii="Times New Roman" w:eastAsia="Times New Roman" w:hAnsi="Times New Roman" w:cs="Times New Roman"/>
          <w:sz w:val="24"/>
          <w:szCs w:val="24"/>
        </w:rPr>
        <w:t xml:space="preserve"> </w:t>
      </w:r>
      <w:r w:rsidRPr="00440FBC">
        <w:rPr>
          <w:rFonts w:ascii="Times New Roman" w:eastAsia="Times New Roman" w:hAnsi="Times New Roman" w:cs="Times New Roman"/>
          <w:b/>
          <w:sz w:val="24"/>
          <w:szCs w:val="24"/>
        </w:rPr>
        <w:t>film analysis/research project</w:t>
      </w:r>
      <w:r w:rsidRPr="00440FBC">
        <w:rPr>
          <w:rFonts w:ascii="Times New Roman" w:eastAsia="Times New Roman" w:hAnsi="Times New Roman" w:cs="Times New Roman"/>
          <w:sz w:val="24"/>
          <w:szCs w:val="24"/>
        </w:rPr>
        <w:t>, students will choose a</w:t>
      </w:r>
      <w:r w:rsidR="00440FBC" w:rsidRPr="00440FBC">
        <w:rPr>
          <w:rFonts w:ascii="Times New Roman" w:eastAsia="Times New Roman" w:hAnsi="Times New Roman" w:cs="Times New Roman"/>
          <w:sz w:val="24"/>
          <w:szCs w:val="24"/>
        </w:rPr>
        <w:t>n extra</w:t>
      </w:r>
      <w:r w:rsidRPr="00440FBC">
        <w:rPr>
          <w:rFonts w:ascii="Times New Roman" w:eastAsia="Times New Roman" w:hAnsi="Times New Roman" w:cs="Times New Roman"/>
          <w:sz w:val="24"/>
          <w:szCs w:val="24"/>
        </w:rPr>
        <w:t xml:space="preserve"> global </w:t>
      </w:r>
      <w:r w:rsidR="00440FBC" w:rsidRPr="00440FBC">
        <w:rPr>
          <w:rFonts w:ascii="Times New Roman" w:eastAsia="Times New Roman" w:hAnsi="Times New Roman" w:cs="Times New Roman"/>
          <w:sz w:val="24"/>
          <w:szCs w:val="24"/>
        </w:rPr>
        <w:t xml:space="preserve">(e.g. not American) </w:t>
      </w:r>
      <w:r w:rsidRPr="00440FBC">
        <w:rPr>
          <w:rFonts w:ascii="Times New Roman" w:eastAsia="Times New Roman" w:hAnsi="Times New Roman" w:cs="Times New Roman"/>
          <w:sz w:val="24"/>
          <w:szCs w:val="24"/>
        </w:rPr>
        <w:t xml:space="preserve">film to research and present to the class, along with a written </w:t>
      </w:r>
      <w:r w:rsidR="00A236D6">
        <w:rPr>
          <w:rFonts w:ascii="Times New Roman" w:eastAsia="Times New Roman" w:hAnsi="Times New Roman" w:cs="Times New Roman"/>
          <w:sz w:val="24"/>
          <w:szCs w:val="24"/>
        </w:rPr>
        <w:t>critical analysis</w:t>
      </w:r>
      <w:r w:rsidRPr="00440FBC">
        <w:rPr>
          <w:rFonts w:ascii="Times New Roman" w:eastAsia="Times New Roman" w:hAnsi="Times New Roman" w:cs="Times New Roman"/>
          <w:sz w:val="24"/>
          <w:szCs w:val="24"/>
        </w:rPr>
        <w:t>. This will include analysis and evaluation, as well as background information to provide context.</w:t>
      </w:r>
    </w:p>
    <w:p w:rsidR="00E35758" w:rsidRPr="00440FBC" w:rsidRDefault="00F87122"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Most of the </w:t>
      </w:r>
      <w:r w:rsidR="00D25663" w:rsidRPr="00440FBC">
        <w:rPr>
          <w:rFonts w:ascii="Times New Roman" w:eastAsia="Times New Roman" w:hAnsi="Times New Roman" w:cs="Times New Roman"/>
          <w:sz w:val="24"/>
          <w:szCs w:val="24"/>
        </w:rPr>
        <w:t xml:space="preserve">major </w:t>
      </w:r>
      <w:r w:rsidRPr="00440FBC">
        <w:rPr>
          <w:rFonts w:ascii="Times New Roman" w:eastAsia="Times New Roman" w:hAnsi="Times New Roman" w:cs="Times New Roman"/>
          <w:sz w:val="24"/>
          <w:szCs w:val="24"/>
        </w:rPr>
        <w:t>writing</w:t>
      </w:r>
      <w:r w:rsidR="00D25663" w:rsidRPr="00440FBC">
        <w:rPr>
          <w:rFonts w:ascii="Times New Roman" w:eastAsia="Times New Roman" w:hAnsi="Times New Roman" w:cs="Times New Roman"/>
          <w:sz w:val="24"/>
          <w:szCs w:val="24"/>
        </w:rPr>
        <w:t xml:space="preserve"> projects</w:t>
      </w:r>
      <w:r w:rsidRPr="00440FBC">
        <w:rPr>
          <w:rFonts w:ascii="Times New Roman" w:eastAsia="Times New Roman" w:hAnsi="Times New Roman" w:cs="Times New Roman"/>
          <w:sz w:val="24"/>
          <w:szCs w:val="24"/>
        </w:rPr>
        <w:t xml:space="preserve"> (final versions) will be submitted in a portfolio a co</w:t>
      </w:r>
      <w:r w:rsidR="00D25663" w:rsidRPr="00440FBC">
        <w:rPr>
          <w:rFonts w:ascii="Times New Roman" w:eastAsia="Times New Roman" w:hAnsi="Times New Roman" w:cs="Times New Roman"/>
          <w:sz w:val="24"/>
          <w:szCs w:val="24"/>
        </w:rPr>
        <w:t>uple of weeks after we get back.</w:t>
      </w:r>
      <w:r w:rsidR="00A236D6">
        <w:rPr>
          <w:rFonts w:ascii="Times New Roman" w:eastAsia="Times New Roman" w:hAnsi="Times New Roman" w:cs="Times New Roman"/>
          <w:sz w:val="24"/>
          <w:szCs w:val="24"/>
        </w:rPr>
        <w:t xml:space="preserve"> The oral reports will happen on the same day the portfolios are turned in. We will select a date that works for everyone and meet at SJSU.</w:t>
      </w:r>
      <w:r w:rsidR="00911D09" w:rsidRPr="00440FBC">
        <w:rPr>
          <w:rFonts w:ascii="Times New Roman" w:eastAsia="Times New Roman" w:hAnsi="Times New Roman" w:cs="Times New Roman"/>
          <w:sz w:val="24"/>
          <w:szCs w:val="24"/>
        </w:rPr>
        <w:tab/>
      </w:r>
    </w:p>
    <w:p w:rsidR="00A63BC8" w:rsidRPr="00440FBC" w:rsidRDefault="00E35758" w:rsidP="00440FBC">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Grading Policy</w:t>
      </w:r>
      <w:r w:rsidRPr="00440FBC">
        <w:rPr>
          <w:rFonts w:ascii="Times New Roman" w:hAnsi="Times New Roman" w:cs="Times New Roman"/>
          <w:sz w:val="24"/>
          <w:szCs w:val="24"/>
        </w:rPr>
        <w:t xml:space="preserve"> </w:t>
      </w:r>
      <w:r w:rsidR="00A63BC8" w:rsidRPr="00440FBC">
        <w:rPr>
          <w:rFonts w:ascii="Times New Roman" w:eastAsia="Times New Roman" w:hAnsi="Times New Roman" w:cs="Times New Roman"/>
          <w:sz w:val="24"/>
          <w:szCs w:val="24"/>
        </w:rPr>
        <w:t xml:space="preserve">The following statement has been adopted by the Department of English for inclusion in all syllabi: </w:t>
      </w:r>
    </w:p>
    <w:p w:rsidR="00A63BC8" w:rsidRPr="00440FBC" w:rsidRDefault="00A63BC8" w:rsidP="00440FBC">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w:t>
      </w:r>
    </w:p>
    <w:p w:rsidR="00440FBC" w:rsidRPr="00440FBC" w:rsidRDefault="00A63BC8" w:rsidP="00440FBC">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The Department of English reaffirms its commitment to the differential grading scale as defined in the SJSU Catalog ("The Grading System").  Grades issued must represent a full range of student performance: A = </w:t>
      </w:r>
      <w:r w:rsidRPr="00440FBC">
        <w:rPr>
          <w:rFonts w:ascii="Times New Roman" w:eastAsia="Times New Roman" w:hAnsi="Times New Roman" w:cs="Times New Roman"/>
          <w:sz w:val="24"/>
          <w:szCs w:val="24"/>
          <w:u w:val="single"/>
        </w:rPr>
        <w:t>excellent</w:t>
      </w:r>
      <w:r w:rsidRPr="00440FBC">
        <w:rPr>
          <w:rFonts w:ascii="Times New Roman" w:eastAsia="Times New Roman" w:hAnsi="Times New Roman" w:cs="Times New Roman"/>
          <w:sz w:val="24"/>
          <w:szCs w:val="24"/>
        </w:rPr>
        <w:t xml:space="preserve">; B = </w:t>
      </w:r>
      <w:r w:rsidRPr="00440FBC">
        <w:rPr>
          <w:rFonts w:ascii="Times New Roman" w:eastAsia="Times New Roman" w:hAnsi="Times New Roman" w:cs="Times New Roman"/>
          <w:sz w:val="24"/>
          <w:szCs w:val="24"/>
          <w:u w:val="single"/>
        </w:rPr>
        <w:t>above average</w:t>
      </w:r>
      <w:r w:rsidRPr="00440FBC">
        <w:rPr>
          <w:rFonts w:ascii="Times New Roman" w:eastAsia="Times New Roman" w:hAnsi="Times New Roman" w:cs="Times New Roman"/>
          <w:sz w:val="24"/>
          <w:szCs w:val="24"/>
        </w:rPr>
        <w:t xml:space="preserve">; C = </w:t>
      </w:r>
      <w:r w:rsidRPr="00440FBC">
        <w:rPr>
          <w:rFonts w:ascii="Times New Roman" w:eastAsia="Times New Roman" w:hAnsi="Times New Roman" w:cs="Times New Roman"/>
          <w:sz w:val="24"/>
          <w:szCs w:val="24"/>
          <w:u w:val="single"/>
        </w:rPr>
        <w:t>average</w:t>
      </w:r>
      <w:r w:rsidRPr="00440FBC">
        <w:rPr>
          <w:rFonts w:ascii="Times New Roman" w:eastAsia="Times New Roman" w:hAnsi="Times New Roman" w:cs="Times New Roman"/>
          <w:sz w:val="24"/>
          <w:szCs w:val="24"/>
        </w:rPr>
        <w:t xml:space="preserve">; D = </w:t>
      </w:r>
      <w:r w:rsidRPr="00440FBC">
        <w:rPr>
          <w:rFonts w:ascii="Times New Roman" w:eastAsia="Times New Roman" w:hAnsi="Times New Roman" w:cs="Times New Roman"/>
          <w:sz w:val="24"/>
          <w:szCs w:val="24"/>
          <w:u w:val="single"/>
        </w:rPr>
        <w:t>below average</w:t>
      </w:r>
      <w:r w:rsidRPr="00440FBC">
        <w:rPr>
          <w:rFonts w:ascii="Times New Roman" w:eastAsia="Times New Roman" w:hAnsi="Times New Roman" w:cs="Times New Roman"/>
          <w:sz w:val="24"/>
          <w:szCs w:val="24"/>
        </w:rPr>
        <w:t xml:space="preserve">; F = </w:t>
      </w:r>
      <w:r w:rsidRPr="00440FBC">
        <w:rPr>
          <w:rFonts w:ascii="Times New Roman" w:eastAsia="Times New Roman" w:hAnsi="Times New Roman" w:cs="Times New Roman"/>
          <w:sz w:val="24"/>
          <w:szCs w:val="24"/>
          <w:u w:val="single"/>
        </w:rPr>
        <w:t>failure</w:t>
      </w:r>
      <w:r w:rsidRPr="00440FBC">
        <w:rPr>
          <w:rFonts w:ascii="Times New Roman" w:eastAsia="Times New Roman" w:hAnsi="Times New Roman" w:cs="Times New Roman"/>
          <w:sz w:val="24"/>
          <w:szCs w:val="24"/>
        </w:rPr>
        <w:t>.</w:t>
      </w:r>
    </w:p>
    <w:p w:rsidR="00A63BC8" w:rsidRPr="00440FBC" w:rsidRDefault="00A63BC8" w:rsidP="00440FBC">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In written assignments for English 117, this scale is based on the </w:t>
      </w:r>
      <w:r w:rsidRPr="00440FBC">
        <w:rPr>
          <w:rFonts w:ascii="Times New Roman" w:eastAsia="Times New Roman" w:hAnsi="Times New Roman" w:cs="Times New Roman"/>
          <w:b/>
          <w:sz w:val="24"/>
          <w:szCs w:val="24"/>
        </w:rPr>
        <w:t>following criteria</w:t>
      </w:r>
      <w:r w:rsidRPr="00440FBC">
        <w:rPr>
          <w:rFonts w:ascii="Times New Roman" w:eastAsia="Times New Roman" w:hAnsi="Times New Roman" w:cs="Times New Roman"/>
          <w:sz w:val="24"/>
          <w:szCs w:val="24"/>
        </w:rPr>
        <w:t>:</w:t>
      </w:r>
    </w:p>
    <w:p w:rsidR="00A63BC8" w:rsidRPr="00440FBC" w:rsidRDefault="00A63BC8" w:rsidP="00440FBC">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A [90-92=A-, 93-96=A, 97-100=A+] = Excellent: The "</w:t>
      </w:r>
      <w:proofErr w:type="gramStart"/>
      <w:r w:rsidRPr="00440FBC">
        <w:rPr>
          <w:rFonts w:ascii="Times New Roman" w:eastAsia="Times New Roman" w:hAnsi="Times New Roman" w:cs="Times New Roman"/>
          <w:sz w:val="24"/>
          <w:szCs w:val="24"/>
        </w:rPr>
        <w:t>A</w:t>
      </w:r>
      <w:proofErr w:type="gramEnd"/>
      <w:r w:rsidRPr="00440FBC">
        <w:rPr>
          <w:rFonts w:ascii="Times New Roman" w:eastAsia="Times New Roman" w:hAnsi="Times New Roman" w:cs="Times New Roman"/>
          <w:sz w:val="24"/>
          <w:szCs w:val="24"/>
        </w:rPr>
        <w:t>" essay is articulate and well developed with fluid transitions and a clear and persuasive use of evidence, which is drawn from the literary text itself, lecture materials (when appropriate), and research materials. An "</w:t>
      </w:r>
      <w:proofErr w:type="gramStart"/>
      <w:r w:rsidRPr="00440FBC">
        <w:rPr>
          <w:rFonts w:ascii="Times New Roman" w:eastAsia="Times New Roman" w:hAnsi="Times New Roman" w:cs="Times New Roman"/>
          <w:sz w:val="24"/>
          <w:szCs w:val="24"/>
        </w:rPr>
        <w:t>A</w:t>
      </w:r>
      <w:proofErr w:type="gramEnd"/>
      <w:r w:rsidRPr="00440FBC">
        <w:rPr>
          <w:rFonts w:ascii="Times New Roman" w:eastAsia="Times New Roman" w:hAnsi="Times New Roman" w:cs="Times New Roman"/>
          <w:sz w:val="24"/>
          <w:szCs w:val="24"/>
        </w:rPr>
        <w:t>" essay contains a fresh insight which teaches the reader something new about the subject matter.</w:t>
      </w:r>
    </w:p>
    <w:p w:rsidR="00A63BC8" w:rsidRPr="00440FBC" w:rsidRDefault="00A63BC8" w:rsidP="00440FBC">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B [80-82=B-, 83-86=B, 87-89=B+] </w:t>
      </w:r>
      <w:proofErr w:type="gramStart"/>
      <w:r w:rsidRPr="00440FBC">
        <w:rPr>
          <w:rFonts w:ascii="Times New Roman" w:eastAsia="Times New Roman" w:hAnsi="Times New Roman" w:cs="Times New Roman"/>
          <w:sz w:val="24"/>
          <w:szCs w:val="24"/>
        </w:rPr>
        <w:t>Above</w:t>
      </w:r>
      <w:proofErr w:type="gramEnd"/>
      <w:r w:rsidRPr="00440FBC">
        <w:rPr>
          <w:rFonts w:ascii="Times New Roman" w:eastAsia="Times New Roman" w:hAnsi="Times New Roman" w:cs="Times New Roman"/>
          <w:sz w:val="24"/>
          <w:szCs w:val="24"/>
        </w:rPr>
        <w:t xml:space="preserve"> average: The "B" essay demonstrates a good understanding of its subject, a clear and persuasive use of evidence, a certain level of ease of expression, and solid organization.  However, it usually lacks the level of originality and creativity that characterizes the insight found in an "</w:t>
      </w:r>
      <w:proofErr w:type="gramStart"/>
      <w:r w:rsidRPr="00440FBC">
        <w:rPr>
          <w:rFonts w:ascii="Times New Roman" w:eastAsia="Times New Roman" w:hAnsi="Times New Roman" w:cs="Times New Roman"/>
          <w:sz w:val="24"/>
          <w:szCs w:val="24"/>
        </w:rPr>
        <w:t>A</w:t>
      </w:r>
      <w:proofErr w:type="gramEnd"/>
      <w:r w:rsidRPr="00440FBC">
        <w:rPr>
          <w:rFonts w:ascii="Times New Roman" w:eastAsia="Times New Roman" w:hAnsi="Times New Roman" w:cs="Times New Roman"/>
          <w:sz w:val="24"/>
          <w:szCs w:val="24"/>
        </w:rPr>
        <w:t xml:space="preserve">" essay. </w:t>
      </w:r>
    </w:p>
    <w:p w:rsidR="00A63BC8" w:rsidRPr="00440FBC" w:rsidRDefault="00A63BC8" w:rsidP="00440FBC">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C [70-72=C-, 73-76=C, 77-79=C+</w:t>
      </w:r>
      <w:proofErr w:type="gramStart"/>
      <w:r w:rsidRPr="00440FBC">
        <w:rPr>
          <w:rFonts w:ascii="Times New Roman" w:eastAsia="Times New Roman" w:hAnsi="Times New Roman" w:cs="Times New Roman"/>
          <w:sz w:val="24"/>
          <w:szCs w:val="24"/>
        </w:rPr>
        <w:t>]  =</w:t>
      </w:r>
      <w:proofErr w:type="gramEnd"/>
      <w:r w:rsidRPr="00440FBC">
        <w:rPr>
          <w:rFonts w:ascii="Times New Roman" w:eastAsia="Times New Roman" w:hAnsi="Times New Roman" w:cs="Times New Roman"/>
          <w:sz w:val="24"/>
          <w:szCs w:val="24"/>
        </w:rPr>
        <w:t xml:space="preserve"> Average: The "C" essay makes a good attempt at all the assignment's requirements.  It has a reasonable understanding of its subject matter but its ideas are frequently simplistic or over-generalized.  The writing style is also more bland and repetitive than the style shown by "A" and "B" essays and it often contains flaws in grammar, punctuation, spelling and/or word choice.  It may also use textual evidence out of context.</w:t>
      </w:r>
    </w:p>
    <w:p w:rsidR="00A63BC8" w:rsidRPr="00440FBC" w:rsidRDefault="00A63BC8" w:rsidP="00440FBC">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D [60-62=D-, 63-66=D, 67-69=D+] = </w:t>
      </w:r>
      <w:proofErr w:type="gramStart"/>
      <w:r w:rsidRPr="00440FBC">
        <w:rPr>
          <w:rFonts w:ascii="Times New Roman" w:eastAsia="Times New Roman" w:hAnsi="Times New Roman" w:cs="Times New Roman"/>
          <w:sz w:val="24"/>
          <w:szCs w:val="24"/>
        </w:rPr>
        <w:t>Below</w:t>
      </w:r>
      <w:proofErr w:type="gramEnd"/>
      <w:r w:rsidRPr="00440FBC">
        <w:rPr>
          <w:rFonts w:ascii="Times New Roman" w:eastAsia="Times New Roman" w:hAnsi="Times New Roman" w:cs="Times New Roman"/>
          <w:sz w:val="24"/>
          <w:szCs w:val="24"/>
        </w:rPr>
        <w:t xml:space="preserve"> average: The "D" essay is poorly organized and generally unclear.  It has inappropriate or inadequate examples, is noticeably superficial or simplistic, and/or contains some serious mechanical and grammatical problems.  A "D" essay may also reveal some misunderstanding of the assignment requirements.</w:t>
      </w:r>
    </w:p>
    <w:p w:rsidR="00A63BC8" w:rsidRPr="00440FBC" w:rsidRDefault="00A63BC8" w:rsidP="00440FBC">
      <w:pPr>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lastRenderedPageBreak/>
        <w:t>F = Failure: An "F" essay has not addressed the requirements of the assignment and is unacceptable work in terms of both form and content.</w:t>
      </w:r>
    </w:p>
    <w:p w:rsidR="001E21B6" w:rsidRPr="00440FBC" w:rsidRDefault="001E21B6" w:rsidP="00440FBC">
      <w:pPr>
        <w:spacing w:line="240" w:lineRule="auto"/>
        <w:rPr>
          <w:rFonts w:ascii="Times New Roman" w:hAnsi="Times New Roman" w:cs="Times New Roman"/>
          <w:sz w:val="24"/>
          <w:szCs w:val="24"/>
        </w:rPr>
      </w:pPr>
      <w:r w:rsidRPr="00440FBC">
        <w:rPr>
          <w:rFonts w:ascii="Times New Roman" w:hAnsi="Times New Roman" w:cs="Times New Roman"/>
          <w:b/>
          <w:sz w:val="24"/>
          <w:szCs w:val="24"/>
        </w:rPr>
        <w:t>Tentative Schedule</w:t>
      </w:r>
      <w:r w:rsidR="00A63BC8" w:rsidRPr="00440FBC">
        <w:rPr>
          <w:rFonts w:ascii="Times New Roman" w:hAnsi="Times New Roman" w:cs="Times New Roman"/>
          <w:b/>
          <w:sz w:val="24"/>
          <w:szCs w:val="24"/>
        </w:rPr>
        <w:t xml:space="preserve"> </w:t>
      </w:r>
      <w:r w:rsidR="00A63BC8" w:rsidRPr="00440FBC">
        <w:rPr>
          <w:rFonts w:ascii="Times New Roman" w:hAnsi="Times New Roman" w:cs="Times New Roman"/>
          <w:sz w:val="24"/>
          <w:szCs w:val="24"/>
          <w:u w:val="single"/>
        </w:rPr>
        <w:t>Please n</w:t>
      </w:r>
      <w:r w:rsidR="00646798" w:rsidRPr="00440FBC">
        <w:rPr>
          <w:rFonts w:ascii="Times New Roman" w:hAnsi="Times New Roman" w:cs="Times New Roman"/>
          <w:sz w:val="24"/>
          <w:szCs w:val="24"/>
          <w:u w:val="single"/>
        </w:rPr>
        <w:t>ote:</w:t>
      </w:r>
      <w:r w:rsidR="00646798" w:rsidRPr="00440FBC">
        <w:rPr>
          <w:rFonts w:ascii="Times New Roman" w:hAnsi="Times New Roman" w:cs="Times New Roman"/>
          <w:sz w:val="24"/>
          <w:szCs w:val="24"/>
        </w:rPr>
        <w:t xml:space="preserve"> </w:t>
      </w:r>
      <w:r w:rsidR="00EC0A81" w:rsidRPr="00440FBC">
        <w:rPr>
          <w:rFonts w:ascii="Times New Roman" w:hAnsi="Times New Roman" w:cs="Times New Roman"/>
          <w:sz w:val="24"/>
          <w:szCs w:val="24"/>
        </w:rPr>
        <w:t>Any</w:t>
      </w:r>
      <w:r w:rsidR="00646798" w:rsidRPr="00440FBC">
        <w:rPr>
          <w:rFonts w:ascii="Times New Roman" w:hAnsi="Times New Roman" w:cs="Times New Roman"/>
          <w:sz w:val="24"/>
          <w:szCs w:val="24"/>
        </w:rPr>
        <w:t xml:space="preserve"> </w:t>
      </w:r>
      <w:r w:rsidR="00EC0A81" w:rsidRPr="00440FBC">
        <w:rPr>
          <w:rFonts w:ascii="Times New Roman" w:hAnsi="Times New Roman" w:cs="Times New Roman"/>
          <w:sz w:val="24"/>
          <w:szCs w:val="24"/>
        </w:rPr>
        <w:t xml:space="preserve">schedule </w:t>
      </w:r>
      <w:r w:rsidR="00646798" w:rsidRPr="00440FBC">
        <w:rPr>
          <w:rFonts w:ascii="Times New Roman" w:hAnsi="Times New Roman" w:cs="Times New Roman"/>
          <w:sz w:val="24"/>
          <w:szCs w:val="24"/>
        </w:rPr>
        <w:t xml:space="preserve">adjustments </w:t>
      </w:r>
      <w:r w:rsidR="00EC0A81" w:rsidRPr="00440FBC">
        <w:rPr>
          <w:rFonts w:ascii="Times New Roman" w:hAnsi="Times New Roman" w:cs="Times New Roman"/>
          <w:sz w:val="24"/>
          <w:szCs w:val="24"/>
        </w:rPr>
        <w:t xml:space="preserve">we might need </w:t>
      </w:r>
      <w:r w:rsidR="00646798" w:rsidRPr="00440FBC">
        <w:rPr>
          <w:rFonts w:ascii="Times New Roman" w:hAnsi="Times New Roman" w:cs="Times New Roman"/>
          <w:sz w:val="24"/>
          <w:szCs w:val="24"/>
        </w:rPr>
        <w:t>will be announced in class and by email.</w:t>
      </w:r>
      <w:r w:rsidR="00EC0A81" w:rsidRPr="00440FBC">
        <w:rPr>
          <w:rFonts w:ascii="Times New Roman" w:hAnsi="Times New Roman" w:cs="Times New Roman"/>
          <w:sz w:val="24"/>
          <w:szCs w:val="24"/>
        </w:rPr>
        <w:t xml:space="preserve"> Homework questions are not specified below, but will be due most days.</w:t>
      </w:r>
    </w:p>
    <w:p w:rsidR="00D25663" w:rsidRPr="00440FBC" w:rsidRDefault="00D25663" w:rsidP="00440FBC">
      <w:pPr>
        <w:spacing w:line="240" w:lineRule="auto"/>
        <w:rPr>
          <w:rFonts w:ascii="Times New Roman" w:hAnsi="Times New Roman" w:cs="Times New Roman"/>
          <w:b/>
          <w:sz w:val="24"/>
          <w:szCs w:val="24"/>
        </w:rPr>
      </w:pPr>
      <w:r w:rsidRPr="00440FBC">
        <w:rPr>
          <w:rFonts w:ascii="Times New Roman" w:hAnsi="Times New Roman" w:cs="Times New Roman"/>
          <w:b/>
          <w:sz w:val="24"/>
          <w:szCs w:val="24"/>
        </w:rPr>
        <w:t xml:space="preserve">Schedule of Classes—at SJSU and in Ireland </w:t>
      </w:r>
      <w:r w:rsidR="00A236D6" w:rsidRPr="00A236D6">
        <w:rPr>
          <w:rFonts w:ascii="Times New Roman" w:hAnsi="Times New Roman" w:cs="Times New Roman"/>
          <w:sz w:val="24"/>
          <w:szCs w:val="24"/>
        </w:rPr>
        <w:t>(forthcoming)</w:t>
      </w:r>
    </w:p>
    <w:sectPr w:rsidR="00D25663" w:rsidRPr="0044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C14"/>
    <w:multiLevelType w:val="hybridMultilevel"/>
    <w:tmpl w:val="1C5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4CFF"/>
    <w:multiLevelType w:val="hybridMultilevel"/>
    <w:tmpl w:val="0C1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120E"/>
    <w:multiLevelType w:val="hybridMultilevel"/>
    <w:tmpl w:val="97D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33D87"/>
    <w:multiLevelType w:val="hybridMultilevel"/>
    <w:tmpl w:val="33661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87D6C"/>
    <w:multiLevelType w:val="hybridMultilevel"/>
    <w:tmpl w:val="DAF8D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22859"/>
    <w:multiLevelType w:val="hybridMultilevel"/>
    <w:tmpl w:val="2B72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84923"/>
    <w:multiLevelType w:val="hybridMultilevel"/>
    <w:tmpl w:val="AE8CC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74C"/>
    <w:multiLevelType w:val="hybridMultilevel"/>
    <w:tmpl w:val="A0D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3555"/>
    <w:multiLevelType w:val="hybridMultilevel"/>
    <w:tmpl w:val="D95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3644B"/>
    <w:multiLevelType w:val="hybridMultilevel"/>
    <w:tmpl w:val="ABE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A7572"/>
    <w:multiLevelType w:val="hybridMultilevel"/>
    <w:tmpl w:val="AC8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91080"/>
    <w:multiLevelType w:val="hybridMultilevel"/>
    <w:tmpl w:val="4B1A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8"/>
  </w:num>
  <w:num w:numId="5">
    <w:abstractNumId w:val="0"/>
  </w:num>
  <w:num w:numId="6">
    <w:abstractNumId w:val="2"/>
  </w:num>
  <w:num w:numId="7">
    <w:abstractNumId w:val="10"/>
  </w:num>
  <w:num w:numId="8">
    <w:abstractNumId w:val="6"/>
  </w:num>
  <w:num w:numId="9">
    <w:abstractNumId w:val="7"/>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A3"/>
    <w:rsid w:val="0000173D"/>
    <w:rsid w:val="000133B5"/>
    <w:rsid w:val="000458D5"/>
    <w:rsid w:val="00052869"/>
    <w:rsid w:val="00053B4D"/>
    <w:rsid w:val="000B0407"/>
    <w:rsid w:val="000E372A"/>
    <w:rsid w:val="000E58C7"/>
    <w:rsid w:val="000F5AAA"/>
    <w:rsid w:val="000F7634"/>
    <w:rsid w:val="00120284"/>
    <w:rsid w:val="00176E8B"/>
    <w:rsid w:val="001967DE"/>
    <w:rsid w:val="001971F9"/>
    <w:rsid w:val="001B62F5"/>
    <w:rsid w:val="001C1EED"/>
    <w:rsid w:val="001C61BF"/>
    <w:rsid w:val="001D03EA"/>
    <w:rsid w:val="001D765A"/>
    <w:rsid w:val="001E21B6"/>
    <w:rsid w:val="001E35E9"/>
    <w:rsid w:val="00237BB3"/>
    <w:rsid w:val="002440AE"/>
    <w:rsid w:val="002718B1"/>
    <w:rsid w:val="00287CFF"/>
    <w:rsid w:val="002C69B1"/>
    <w:rsid w:val="002D10F6"/>
    <w:rsid w:val="002D3350"/>
    <w:rsid w:val="002F791C"/>
    <w:rsid w:val="00301ECF"/>
    <w:rsid w:val="0030657C"/>
    <w:rsid w:val="003100C4"/>
    <w:rsid w:val="00332CB8"/>
    <w:rsid w:val="00351F2F"/>
    <w:rsid w:val="00383B1C"/>
    <w:rsid w:val="003B37A3"/>
    <w:rsid w:val="003E0F65"/>
    <w:rsid w:val="003F04A3"/>
    <w:rsid w:val="00440FBC"/>
    <w:rsid w:val="00444C77"/>
    <w:rsid w:val="0047608A"/>
    <w:rsid w:val="004A7098"/>
    <w:rsid w:val="004B0E0D"/>
    <w:rsid w:val="004C387F"/>
    <w:rsid w:val="005107D1"/>
    <w:rsid w:val="00511190"/>
    <w:rsid w:val="005147F0"/>
    <w:rsid w:val="005202DF"/>
    <w:rsid w:val="0055051A"/>
    <w:rsid w:val="0056187E"/>
    <w:rsid w:val="005C1A19"/>
    <w:rsid w:val="005D66AE"/>
    <w:rsid w:val="005E1F06"/>
    <w:rsid w:val="00606552"/>
    <w:rsid w:val="00646798"/>
    <w:rsid w:val="006729F9"/>
    <w:rsid w:val="006936A2"/>
    <w:rsid w:val="006E632C"/>
    <w:rsid w:val="007073F1"/>
    <w:rsid w:val="00710B61"/>
    <w:rsid w:val="00713246"/>
    <w:rsid w:val="0075124C"/>
    <w:rsid w:val="00786742"/>
    <w:rsid w:val="007B3BA1"/>
    <w:rsid w:val="00836A33"/>
    <w:rsid w:val="0088548D"/>
    <w:rsid w:val="0088590B"/>
    <w:rsid w:val="008E14C6"/>
    <w:rsid w:val="00911D09"/>
    <w:rsid w:val="00913867"/>
    <w:rsid w:val="0097116E"/>
    <w:rsid w:val="009A38F1"/>
    <w:rsid w:val="009B6746"/>
    <w:rsid w:val="009C1196"/>
    <w:rsid w:val="00A236D6"/>
    <w:rsid w:val="00A63BC8"/>
    <w:rsid w:val="00A811C5"/>
    <w:rsid w:val="00A955AE"/>
    <w:rsid w:val="00AA3C2F"/>
    <w:rsid w:val="00AA5A7B"/>
    <w:rsid w:val="00AB1960"/>
    <w:rsid w:val="00AD1362"/>
    <w:rsid w:val="00AE39D9"/>
    <w:rsid w:val="00B033EE"/>
    <w:rsid w:val="00B101B3"/>
    <w:rsid w:val="00B16099"/>
    <w:rsid w:val="00B7613E"/>
    <w:rsid w:val="00B829B8"/>
    <w:rsid w:val="00B977CA"/>
    <w:rsid w:val="00BA1DB3"/>
    <w:rsid w:val="00BB29BD"/>
    <w:rsid w:val="00C000E8"/>
    <w:rsid w:val="00C333F7"/>
    <w:rsid w:val="00C8755B"/>
    <w:rsid w:val="00CB2D73"/>
    <w:rsid w:val="00CC6B08"/>
    <w:rsid w:val="00CE315B"/>
    <w:rsid w:val="00CF01C1"/>
    <w:rsid w:val="00D00ECC"/>
    <w:rsid w:val="00D25663"/>
    <w:rsid w:val="00D56B74"/>
    <w:rsid w:val="00D82811"/>
    <w:rsid w:val="00DA66E2"/>
    <w:rsid w:val="00DB3657"/>
    <w:rsid w:val="00E05373"/>
    <w:rsid w:val="00E1696D"/>
    <w:rsid w:val="00E35758"/>
    <w:rsid w:val="00E35E90"/>
    <w:rsid w:val="00E47276"/>
    <w:rsid w:val="00E47A07"/>
    <w:rsid w:val="00E95AF0"/>
    <w:rsid w:val="00EA0AD5"/>
    <w:rsid w:val="00EA2CCD"/>
    <w:rsid w:val="00EB739D"/>
    <w:rsid w:val="00EC0A81"/>
    <w:rsid w:val="00ED265E"/>
    <w:rsid w:val="00F06597"/>
    <w:rsid w:val="00F129C9"/>
    <w:rsid w:val="00F3087B"/>
    <w:rsid w:val="00F30959"/>
    <w:rsid w:val="00F32A19"/>
    <w:rsid w:val="00F50B20"/>
    <w:rsid w:val="00F66F8D"/>
    <w:rsid w:val="00F87122"/>
    <w:rsid w:val="00F92E5E"/>
    <w:rsid w:val="00FA24BB"/>
    <w:rsid w:val="00FC22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E9067-0620-40F3-866E-218E7DA4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1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6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next w:val="Normal"/>
    <w:rsid w:val="001E21B6"/>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1E21B6"/>
    <w:pPr>
      <w:keepLines w:val="0"/>
      <w:spacing w:before="0" w:line="240" w:lineRule="auto"/>
    </w:pPr>
    <w:rPr>
      <w:rFonts w:ascii="Times New Roman" w:eastAsia="Times New Roman" w:hAnsi="Times New Roman" w:cs="Arial"/>
      <w:iCs/>
      <w:color w:val="auto"/>
      <w:sz w:val="24"/>
      <w:szCs w:val="28"/>
    </w:rPr>
  </w:style>
  <w:style w:type="character" w:customStyle="1" w:styleId="Heading2Char">
    <w:name w:val="Heading 2 Char"/>
    <w:basedOn w:val="DefaultParagraphFont"/>
    <w:link w:val="Heading2"/>
    <w:uiPriority w:val="9"/>
    <w:semiHidden/>
    <w:rsid w:val="001E21B6"/>
    <w:rPr>
      <w:rFonts w:asciiTheme="majorHAnsi" w:eastAsiaTheme="majorEastAsia" w:hAnsiTheme="majorHAnsi" w:cstheme="majorBidi"/>
      <w:b/>
      <w:bCs/>
      <w:color w:val="4F81BD" w:themeColor="accent1"/>
      <w:sz w:val="26"/>
      <w:szCs w:val="26"/>
    </w:rPr>
  </w:style>
  <w:style w:type="paragraph" w:styleId="NormalWeb">
    <w:name w:val="Normal (Web)"/>
    <w:basedOn w:val="Normal"/>
    <w:rsid w:val="00196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407"/>
    <w:pPr>
      <w:ind w:left="720"/>
      <w:contextualSpacing/>
    </w:pPr>
  </w:style>
  <w:style w:type="character" w:styleId="Hyperlink">
    <w:name w:val="Hyperlink"/>
    <w:basedOn w:val="DefaultParagraphFont"/>
    <w:uiPriority w:val="99"/>
    <w:unhideWhenUsed/>
    <w:rsid w:val="000B0407"/>
    <w:rPr>
      <w:color w:val="0000FF" w:themeColor="hyperlink"/>
      <w:u w:val="single"/>
    </w:rPr>
  </w:style>
  <w:style w:type="character" w:customStyle="1" w:styleId="Heading3Char">
    <w:name w:val="Heading 3 Char"/>
    <w:basedOn w:val="DefaultParagraphFont"/>
    <w:link w:val="Heading3"/>
    <w:uiPriority w:val="9"/>
    <w:semiHidden/>
    <w:rsid w:val="009B6746"/>
    <w:rPr>
      <w:rFonts w:asciiTheme="majorHAnsi" w:eastAsiaTheme="majorEastAsia" w:hAnsiTheme="majorHAnsi" w:cstheme="majorBidi"/>
      <w:b/>
      <w:bCs/>
      <w:color w:val="4F81BD" w:themeColor="accent1"/>
    </w:rPr>
  </w:style>
  <w:style w:type="paragraph" w:customStyle="1" w:styleId="ecxmsonormal">
    <w:name w:val="ecxmsonormal"/>
    <w:basedOn w:val="Normal"/>
    <w:rsid w:val="00C87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4282">
      <w:bodyDiv w:val="1"/>
      <w:marLeft w:val="0"/>
      <w:marRight w:val="0"/>
      <w:marTop w:val="0"/>
      <w:marBottom w:val="0"/>
      <w:divBdr>
        <w:top w:val="none" w:sz="0" w:space="0" w:color="auto"/>
        <w:left w:val="none" w:sz="0" w:space="0" w:color="auto"/>
        <w:bottom w:val="none" w:sz="0" w:space="0" w:color="auto"/>
        <w:right w:val="none" w:sz="0" w:space="0" w:color="auto"/>
      </w:divBdr>
    </w:div>
    <w:div w:id="743261302">
      <w:bodyDiv w:val="1"/>
      <w:marLeft w:val="0"/>
      <w:marRight w:val="0"/>
      <w:marTop w:val="0"/>
      <w:marBottom w:val="0"/>
      <w:divBdr>
        <w:top w:val="none" w:sz="0" w:space="0" w:color="auto"/>
        <w:left w:val="none" w:sz="0" w:space="0" w:color="auto"/>
        <w:bottom w:val="none" w:sz="0" w:space="0" w:color="auto"/>
        <w:right w:val="none" w:sz="0" w:space="0" w:color="auto"/>
      </w:divBdr>
      <w:divsChild>
        <w:div w:id="2086563971">
          <w:marLeft w:val="0"/>
          <w:marRight w:val="0"/>
          <w:marTop w:val="0"/>
          <w:marBottom w:val="0"/>
          <w:divBdr>
            <w:top w:val="none" w:sz="0" w:space="0" w:color="auto"/>
            <w:left w:val="none" w:sz="0" w:space="0" w:color="auto"/>
            <w:bottom w:val="none" w:sz="0" w:space="0" w:color="auto"/>
            <w:right w:val="none" w:sz="0" w:space="0" w:color="auto"/>
          </w:divBdr>
        </w:div>
        <w:div w:id="1952668569">
          <w:marLeft w:val="0"/>
          <w:marRight w:val="0"/>
          <w:marTop w:val="0"/>
          <w:marBottom w:val="0"/>
          <w:divBdr>
            <w:top w:val="none" w:sz="0" w:space="0" w:color="auto"/>
            <w:left w:val="none" w:sz="0" w:space="0" w:color="auto"/>
            <w:bottom w:val="none" w:sz="0" w:space="0" w:color="auto"/>
            <w:right w:val="none" w:sz="0" w:space="0" w:color="auto"/>
          </w:divBdr>
        </w:div>
      </w:divsChild>
    </w:div>
    <w:div w:id="1166435054">
      <w:bodyDiv w:val="1"/>
      <w:marLeft w:val="0"/>
      <w:marRight w:val="0"/>
      <w:marTop w:val="0"/>
      <w:marBottom w:val="0"/>
      <w:divBdr>
        <w:top w:val="none" w:sz="0" w:space="0" w:color="auto"/>
        <w:left w:val="none" w:sz="0" w:space="0" w:color="auto"/>
        <w:bottom w:val="none" w:sz="0" w:space="0" w:color="auto"/>
        <w:right w:val="none" w:sz="0" w:space="0" w:color="auto"/>
      </w:divBdr>
      <w:divsChild>
        <w:div w:id="465202232">
          <w:marLeft w:val="0"/>
          <w:marRight w:val="0"/>
          <w:marTop w:val="0"/>
          <w:marBottom w:val="0"/>
          <w:divBdr>
            <w:top w:val="none" w:sz="0" w:space="0" w:color="auto"/>
            <w:left w:val="none" w:sz="0" w:space="0" w:color="auto"/>
            <w:bottom w:val="none" w:sz="0" w:space="0" w:color="auto"/>
            <w:right w:val="none" w:sz="0" w:space="0" w:color="auto"/>
          </w:divBdr>
        </w:div>
      </w:divsChild>
    </w:div>
    <w:div w:id="1961916921">
      <w:bodyDiv w:val="1"/>
      <w:marLeft w:val="0"/>
      <w:marRight w:val="0"/>
      <w:marTop w:val="0"/>
      <w:marBottom w:val="0"/>
      <w:divBdr>
        <w:top w:val="none" w:sz="0" w:space="0" w:color="auto"/>
        <w:left w:val="none" w:sz="0" w:space="0" w:color="auto"/>
        <w:bottom w:val="none" w:sz="0" w:space="0" w:color="auto"/>
        <w:right w:val="none" w:sz="0" w:space="0" w:color="auto"/>
      </w:divBdr>
    </w:div>
    <w:div w:id="2042970363">
      <w:bodyDiv w:val="1"/>
      <w:marLeft w:val="0"/>
      <w:marRight w:val="0"/>
      <w:marTop w:val="0"/>
      <w:marBottom w:val="0"/>
      <w:divBdr>
        <w:top w:val="none" w:sz="0" w:space="0" w:color="auto"/>
        <w:left w:val="none" w:sz="0" w:space="0" w:color="auto"/>
        <w:bottom w:val="none" w:sz="0" w:space="0" w:color="auto"/>
        <w:right w:val="none" w:sz="0" w:space="0" w:color="auto"/>
      </w:divBdr>
      <w:divsChild>
        <w:div w:id="1442071085">
          <w:marLeft w:val="0"/>
          <w:marRight w:val="0"/>
          <w:marTop w:val="0"/>
          <w:marBottom w:val="0"/>
          <w:divBdr>
            <w:top w:val="none" w:sz="0" w:space="0" w:color="auto"/>
            <w:left w:val="none" w:sz="0" w:space="0" w:color="auto"/>
            <w:bottom w:val="none" w:sz="0" w:space="0" w:color="auto"/>
            <w:right w:val="none" w:sz="0" w:space="0" w:color="auto"/>
          </w:divBdr>
        </w:div>
        <w:div w:id="1536038106">
          <w:marLeft w:val="0"/>
          <w:marRight w:val="0"/>
          <w:marTop w:val="0"/>
          <w:marBottom w:val="0"/>
          <w:divBdr>
            <w:top w:val="none" w:sz="0" w:space="0" w:color="auto"/>
            <w:left w:val="none" w:sz="0" w:space="0" w:color="auto"/>
            <w:bottom w:val="none" w:sz="0" w:space="0" w:color="auto"/>
            <w:right w:val="none" w:sz="0" w:space="0" w:color="auto"/>
          </w:divBdr>
        </w:div>
        <w:div w:id="27268304">
          <w:marLeft w:val="0"/>
          <w:marRight w:val="0"/>
          <w:marTop w:val="0"/>
          <w:marBottom w:val="0"/>
          <w:divBdr>
            <w:top w:val="none" w:sz="0" w:space="0" w:color="auto"/>
            <w:left w:val="none" w:sz="0" w:space="0" w:color="auto"/>
            <w:bottom w:val="none" w:sz="0" w:space="0" w:color="auto"/>
            <w:right w:val="none" w:sz="0" w:space="0" w:color="auto"/>
          </w:divBdr>
        </w:div>
        <w:div w:id="2133204728">
          <w:marLeft w:val="0"/>
          <w:marRight w:val="0"/>
          <w:marTop w:val="0"/>
          <w:marBottom w:val="0"/>
          <w:divBdr>
            <w:top w:val="none" w:sz="0" w:space="0" w:color="auto"/>
            <w:left w:val="none" w:sz="0" w:space="0" w:color="auto"/>
            <w:bottom w:val="none" w:sz="0" w:space="0" w:color="auto"/>
            <w:right w:val="none" w:sz="0" w:space="0" w:color="auto"/>
          </w:divBdr>
        </w:div>
        <w:div w:id="375935114">
          <w:marLeft w:val="0"/>
          <w:marRight w:val="0"/>
          <w:marTop w:val="0"/>
          <w:marBottom w:val="0"/>
          <w:divBdr>
            <w:top w:val="none" w:sz="0" w:space="0" w:color="auto"/>
            <w:left w:val="none" w:sz="0" w:space="0" w:color="auto"/>
            <w:bottom w:val="none" w:sz="0" w:space="0" w:color="auto"/>
            <w:right w:val="none" w:sz="0" w:space="0" w:color="auto"/>
          </w:divBdr>
        </w:div>
        <w:div w:id="1435399430">
          <w:marLeft w:val="0"/>
          <w:marRight w:val="0"/>
          <w:marTop w:val="0"/>
          <w:marBottom w:val="0"/>
          <w:divBdr>
            <w:top w:val="none" w:sz="0" w:space="0" w:color="auto"/>
            <w:left w:val="none" w:sz="0" w:space="0" w:color="auto"/>
            <w:bottom w:val="none" w:sz="0" w:space="0" w:color="auto"/>
            <w:right w:val="none" w:sz="0" w:space="0" w:color="auto"/>
          </w:divBdr>
        </w:div>
        <w:div w:id="95714154">
          <w:marLeft w:val="0"/>
          <w:marRight w:val="0"/>
          <w:marTop w:val="0"/>
          <w:marBottom w:val="0"/>
          <w:divBdr>
            <w:top w:val="none" w:sz="0" w:space="0" w:color="auto"/>
            <w:left w:val="none" w:sz="0" w:space="0" w:color="auto"/>
            <w:bottom w:val="none" w:sz="0" w:space="0" w:color="auto"/>
            <w:right w:val="none" w:sz="0" w:space="0" w:color="auto"/>
          </w:divBdr>
        </w:div>
        <w:div w:id="885723616">
          <w:marLeft w:val="0"/>
          <w:marRight w:val="0"/>
          <w:marTop w:val="0"/>
          <w:marBottom w:val="0"/>
          <w:divBdr>
            <w:top w:val="none" w:sz="0" w:space="0" w:color="auto"/>
            <w:left w:val="none" w:sz="0" w:space="0" w:color="auto"/>
            <w:bottom w:val="none" w:sz="0" w:space="0" w:color="auto"/>
            <w:right w:val="none" w:sz="0" w:space="0" w:color="auto"/>
          </w:divBdr>
        </w:div>
        <w:div w:id="1231036121">
          <w:marLeft w:val="0"/>
          <w:marRight w:val="0"/>
          <w:marTop w:val="0"/>
          <w:marBottom w:val="0"/>
          <w:divBdr>
            <w:top w:val="none" w:sz="0" w:space="0" w:color="auto"/>
            <w:left w:val="none" w:sz="0" w:space="0" w:color="auto"/>
            <w:bottom w:val="none" w:sz="0" w:space="0" w:color="auto"/>
            <w:right w:val="none" w:sz="0" w:space="0" w:color="auto"/>
          </w:divBdr>
        </w:div>
        <w:div w:id="1825509153">
          <w:marLeft w:val="0"/>
          <w:marRight w:val="0"/>
          <w:marTop w:val="0"/>
          <w:marBottom w:val="0"/>
          <w:divBdr>
            <w:top w:val="none" w:sz="0" w:space="0" w:color="auto"/>
            <w:left w:val="none" w:sz="0" w:space="0" w:color="auto"/>
            <w:bottom w:val="none" w:sz="0" w:space="0" w:color="auto"/>
            <w:right w:val="none" w:sz="0" w:space="0" w:color="auto"/>
          </w:divBdr>
        </w:div>
        <w:div w:id="73204197">
          <w:marLeft w:val="0"/>
          <w:marRight w:val="0"/>
          <w:marTop w:val="0"/>
          <w:marBottom w:val="0"/>
          <w:divBdr>
            <w:top w:val="none" w:sz="0" w:space="0" w:color="auto"/>
            <w:left w:val="none" w:sz="0" w:space="0" w:color="auto"/>
            <w:bottom w:val="none" w:sz="0" w:space="0" w:color="auto"/>
            <w:right w:val="none" w:sz="0" w:space="0" w:color="auto"/>
          </w:divBdr>
        </w:div>
        <w:div w:id="616448510">
          <w:marLeft w:val="0"/>
          <w:marRight w:val="0"/>
          <w:marTop w:val="0"/>
          <w:marBottom w:val="0"/>
          <w:divBdr>
            <w:top w:val="none" w:sz="0" w:space="0" w:color="auto"/>
            <w:left w:val="none" w:sz="0" w:space="0" w:color="auto"/>
            <w:bottom w:val="none" w:sz="0" w:space="0" w:color="auto"/>
            <w:right w:val="none" w:sz="0" w:space="0" w:color="auto"/>
          </w:divBdr>
        </w:div>
        <w:div w:id="1307974510">
          <w:marLeft w:val="0"/>
          <w:marRight w:val="0"/>
          <w:marTop w:val="0"/>
          <w:marBottom w:val="0"/>
          <w:divBdr>
            <w:top w:val="none" w:sz="0" w:space="0" w:color="auto"/>
            <w:left w:val="none" w:sz="0" w:space="0" w:color="auto"/>
            <w:bottom w:val="none" w:sz="0" w:space="0" w:color="auto"/>
            <w:right w:val="none" w:sz="0" w:space="0" w:color="auto"/>
          </w:divBdr>
        </w:div>
        <w:div w:id="1380975971">
          <w:marLeft w:val="0"/>
          <w:marRight w:val="0"/>
          <w:marTop w:val="0"/>
          <w:marBottom w:val="0"/>
          <w:divBdr>
            <w:top w:val="none" w:sz="0" w:space="0" w:color="auto"/>
            <w:left w:val="none" w:sz="0" w:space="0" w:color="auto"/>
            <w:bottom w:val="none" w:sz="0" w:space="0" w:color="auto"/>
            <w:right w:val="none" w:sz="0" w:space="0" w:color="auto"/>
          </w:divBdr>
        </w:div>
        <w:div w:id="686181056">
          <w:marLeft w:val="0"/>
          <w:marRight w:val="0"/>
          <w:marTop w:val="0"/>
          <w:marBottom w:val="0"/>
          <w:divBdr>
            <w:top w:val="none" w:sz="0" w:space="0" w:color="auto"/>
            <w:left w:val="none" w:sz="0" w:space="0" w:color="auto"/>
            <w:bottom w:val="none" w:sz="0" w:space="0" w:color="auto"/>
            <w:right w:val="none" w:sz="0" w:space="0" w:color="auto"/>
          </w:divBdr>
        </w:div>
        <w:div w:id="1424256168">
          <w:marLeft w:val="0"/>
          <w:marRight w:val="0"/>
          <w:marTop w:val="0"/>
          <w:marBottom w:val="0"/>
          <w:divBdr>
            <w:top w:val="none" w:sz="0" w:space="0" w:color="auto"/>
            <w:left w:val="none" w:sz="0" w:space="0" w:color="auto"/>
            <w:bottom w:val="none" w:sz="0" w:space="0" w:color="auto"/>
            <w:right w:val="none" w:sz="0" w:space="0" w:color="auto"/>
          </w:divBdr>
        </w:div>
        <w:div w:id="447433794">
          <w:marLeft w:val="0"/>
          <w:marRight w:val="0"/>
          <w:marTop w:val="0"/>
          <w:marBottom w:val="0"/>
          <w:divBdr>
            <w:top w:val="none" w:sz="0" w:space="0" w:color="auto"/>
            <w:left w:val="none" w:sz="0" w:space="0" w:color="auto"/>
            <w:bottom w:val="none" w:sz="0" w:space="0" w:color="auto"/>
            <w:right w:val="none" w:sz="0" w:space="0" w:color="auto"/>
          </w:divBdr>
        </w:div>
        <w:div w:id="379017778">
          <w:marLeft w:val="0"/>
          <w:marRight w:val="0"/>
          <w:marTop w:val="0"/>
          <w:marBottom w:val="0"/>
          <w:divBdr>
            <w:top w:val="none" w:sz="0" w:space="0" w:color="auto"/>
            <w:left w:val="none" w:sz="0" w:space="0" w:color="auto"/>
            <w:bottom w:val="none" w:sz="0" w:space="0" w:color="auto"/>
            <w:right w:val="none" w:sz="0" w:space="0" w:color="auto"/>
          </w:divBdr>
        </w:div>
        <w:div w:id="1272082285">
          <w:marLeft w:val="0"/>
          <w:marRight w:val="0"/>
          <w:marTop w:val="0"/>
          <w:marBottom w:val="0"/>
          <w:divBdr>
            <w:top w:val="none" w:sz="0" w:space="0" w:color="auto"/>
            <w:left w:val="none" w:sz="0" w:space="0" w:color="auto"/>
            <w:bottom w:val="none" w:sz="0" w:space="0" w:color="auto"/>
            <w:right w:val="none" w:sz="0" w:space="0" w:color="auto"/>
          </w:divBdr>
        </w:div>
        <w:div w:id="1553223891">
          <w:marLeft w:val="0"/>
          <w:marRight w:val="0"/>
          <w:marTop w:val="0"/>
          <w:marBottom w:val="0"/>
          <w:divBdr>
            <w:top w:val="none" w:sz="0" w:space="0" w:color="auto"/>
            <w:left w:val="none" w:sz="0" w:space="0" w:color="auto"/>
            <w:bottom w:val="none" w:sz="0" w:space="0" w:color="auto"/>
            <w:right w:val="none" w:sz="0" w:space="0" w:color="auto"/>
          </w:divBdr>
        </w:div>
        <w:div w:id="102782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senate/S07-2.htm" TargetMode="External"/><Relationship Id="rId5" Type="http://schemas.openxmlformats.org/officeDocument/2006/relationships/hyperlink" Target="http://www.sjsu.edu/english/comp/policyforsyllab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Ann Sparks</cp:lastModifiedBy>
  <cp:revision>2</cp:revision>
  <cp:lastPrinted>2015-10-01T16:29:00Z</cp:lastPrinted>
  <dcterms:created xsi:type="dcterms:W3CDTF">2016-01-13T20:45:00Z</dcterms:created>
  <dcterms:modified xsi:type="dcterms:W3CDTF">2016-01-13T20:45:00Z</dcterms:modified>
</cp:coreProperties>
</file>