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9EB" w:rsidRPr="00500178" w:rsidRDefault="00500178" w:rsidP="00500178">
      <w:pPr>
        <w:spacing w:after="0"/>
        <w:rPr>
          <w:rFonts w:ascii="Bookman Old Style" w:eastAsia="Batang" w:hAnsi="Bookman Old Style"/>
          <w:b/>
        </w:rPr>
      </w:pPr>
      <w:r w:rsidRPr="00500178">
        <w:rPr>
          <w:rFonts w:ascii="Bookman Old Style" w:eastAsia="Batang" w:hAnsi="Bookman Old Style"/>
          <w:b/>
        </w:rPr>
        <w:t>Comparing versions in word</w:t>
      </w:r>
    </w:p>
    <w:p w:rsidR="00635693" w:rsidRPr="00500178" w:rsidRDefault="00500178" w:rsidP="00500178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rPr>
          <w:rFonts w:ascii="Bookman Old Style" w:eastAsia="Batang" w:hAnsi="Bookman Old Style"/>
        </w:rPr>
      </w:pPr>
      <w:r w:rsidRPr="00500178">
        <w:rPr>
          <w:rFonts w:ascii="Bookman Old Style" w:eastAsia="Batang" w:hAnsi="Bookman Old Style"/>
        </w:rPr>
        <w:t xml:space="preserve">Requirements: Papers are in </w:t>
      </w:r>
      <w:proofErr w:type="spellStart"/>
      <w:r w:rsidRPr="00500178">
        <w:rPr>
          <w:rFonts w:ascii="Bookman Old Style" w:eastAsia="Batang" w:hAnsi="Bookman Old Style"/>
        </w:rPr>
        <w:t>Msword</w:t>
      </w:r>
      <w:proofErr w:type="spellEnd"/>
      <w:r w:rsidRPr="00500178">
        <w:rPr>
          <w:rFonts w:ascii="Bookman Old Style" w:eastAsia="Batang" w:hAnsi="Bookman Old Style"/>
        </w:rPr>
        <w:t>. I have my students submit them to canvas. If in any other format, you will have to take quite a few steps to create a word doc.</w:t>
      </w:r>
    </w:p>
    <w:p w:rsidR="00635693" w:rsidRPr="00500178" w:rsidRDefault="00500178" w:rsidP="00500178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rPr>
          <w:rFonts w:ascii="Bookman Old Style" w:eastAsia="Batang" w:hAnsi="Bookman Old Style"/>
        </w:rPr>
      </w:pPr>
      <w:r w:rsidRPr="00500178">
        <w:rPr>
          <w:rFonts w:ascii="Bookman Old Style" w:eastAsia="Batang" w:hAnsi="Bookman Old Style"/>
        </w:rPr>
        <w:t>Download both versions (you may have already saved the first version) to separate folders identified as a and b versions (or however you identify for yourself)</w:t>
      </w:r>
    </w:p>
    <w:p w:rsidR="00635693" w:rsidRPr="00500178" w:rsidRDefault="00500178" w:rsidP="00500178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rPr>
          <w:rFonts w:ascii="Bookman Old Style" w:eastAsia="Batang" w:hAnsi="Bookman Old Style"/>
        </w:rPr>
      </w:pPr>
      <w:r w:rsidRPr="00500178">
        <w:rPr>
          <w:rFonts w:ascii="Bookman Old Style" w:eastAsia="Batang" w:hAnsi="Bookman Old Style"/>
        </w:rPr>
        <w:t>Prepare your comparison settings in Review/track changes/change tracking options</w:t>
      </w:r>
    </w:p>
    <w:p w:rsidR="00500178" w:rsidRDefault="00500178" w:rsidP="00500178">
      <w:pPr>
        <w:spacing w:after="0"/>
        <w:rPr>
          <w:rFonts w:ascii="Bookman Old Style" w:eastAsia="Batang" w:hAnsi="Bookman Old Style"/>
        </w:rPr>
      </w:pPr>
      <w:r>
        <w:rPr>
          <w:rFonts w:ascii="Bookman Old Style" w:eastAsia="Batang" w:hAnsi="Bookman Old Style"/>
          <w:noProof/>
        </w:rPr>
        <w:drawing>
          <wp:inline distT="0" distB="0" distL="0" distR="0">
            <wp:extent cx="5868063" cy="8587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k changes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61"/>
                    <a:stretch/>
                  </pic:blipFill>
                  <pic:spPr bwMode="auto">
                    <a:xfrm>
                      <a:off x="0" y="0"/>
                      <a:ext cx="5869120" cy="858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178" w:rsidRDefault="00500178" w:rsidP="00500178">
      <w:pPr>
        <w:spacing w:after="0"/>
        <w:rPr>
          <w:rFonts w:ascii="Bookman Old Style" w:eastAsia="Batang" w:hAnsi="Bookman Old Style"/>
        </w:rPr>
      </w:pPr>
    </w:p>
    <w:p w:rsidR="00500178" w:rsidRPr="00500178" w:rsidRDefault="00500178" w:rsidP="00500178">
      <w:pPr>
        <w:spacing w:after="0"/>
        <w:rPr>
          <w:rFonts w:ascii="Bookman Old Style" w:eastAsia="Batang" w:hAnsi="Bookman Old Style"/>
          <w:b/>
        </w:rPr>
      </w:pPr>
      <w:r>
        <w:rPr>
          <w:rFonts w:ascii="Bookman Old Style" w:eastAsia="Batang" w:hAnsi="Bookman Old Style"/>
          <w:b/>
        </w:rPr>
        <w:t>You will see these options—and they will determine what you see in your comparison.</w:t>
      </w:r>
    </w:p>
    <w:p w:rsidR="00500178" w:rsidRDefault="00500178" w:rsidP="00500178">
      <w:pPr>
        <w:spacing w:after="0"/>
        <w:rPr>
          <w:rFonts w:ascii="Bookman Old Style" w:eastAsia="Batang" w:hAnsi="Bookman Old Style"/>
        </w:rPr>
      </w:pPr>
      <w:r>
        <w:rPr>
          <w:rFonts w:ascii="Bookman Old Style" w:eastAsia="Batang" w:hAnsi="Bookman Old Style"/>
          <w:noProof/>
        </w:rPr>
        <w:drawing>
          <wp:inline distT="0" distB="0" distL="0" distR="0">
            <wp:extent cx="3655557" cy="4548146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kChangeOptions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5"/>
                    <a:stretch/>
                  </pic:blipFill>
                  <pic:spPr bwMode="auto">
                    <a:xfrm>
                      <a:off x="0" y="0"/>
                      <a:ext cx="3657600" cy="455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178" w:rsidRDefault="00500178" w:rsidP="00500178">
      <w:pPr>
        <w:spacing w:after="0"/>
        <w:rPr>
          <w:rFonts w:ascii="Bookman Old Style" w:eastAsia="Batang" w:hAnsi="Bookman Old Style"/>
          <w:b/>
        </w:rPr>
      </w:pPr>
    </w:p>
    <w:p w:rsidR="002E2FEC" w:rsidRDefault="002E2FEC" w:rsidP="00500178">
      <w:pPr>
        <w:spacing w:after="0"/>
        <w:rPr>
          <w:rFonts w:ascii="Bookman Old Style" w:eastAsia="Batang" w:hAnsi="Bookman Old Style"/>
          <w:b/>
        </w:rPr>
      </w:pPr>
      <w:r>
        <w:rPr>
          <w:rFonts w:ascii="Bookman Old Style" w:eastAsia="Batang" w:hAnsi="Bookman Old Style"/>
          <w:b/>
        </w:rPr>
        <w:t>Now go on to comparing first and second versions</w:t>
      </w:r>
    </w:p>
    <w:p w:rsidR="002E2FEC" w:rsidRDefault="002E2FEC" w:rsidP="002E2FEC">
      <w:pPr>
        <w:pStyle w:val="ListParagraph"/>
        <w:numPr>
          <w:ilvl w:val="0"/>
          <w:numId w:val="2"/>
        </w:numPr>
        <w:spacing w:after="0"/>
        <w:rPr>
          <w:rFonts w:ascii="Bookman Old Style" w:eastAsia="Batang" w:hAnsi="Bookman Old Style"/>
          <w:b/>
        </w:rPr>
      </w:pPr>
      <w:r>
        <w:rPr>
          <w:rFonts w:ascii="Bookman Old Style" w:eastAsia="Batang" w:hAnsi="Bookman Old Style"/>
          <w:b/>
        </w:rPr>
        <w:t>Save each version of the students work so you can discern versions (a or b)</w:t>
      </w:r>
    </w:p>
    <w:p w:rsidR="002E2FEC" w:rsidRDefault="002E2FEC" w:rsidP="002E2FEC">
      <w:pPr>
        <w:pStyle w:val="ListParagraph"/>
        <w:numPr>
          <w:ilvl w:val="0"/>
          <w:numId w:val="2"/>
        </w:numPr>
        <w:spacing w:after="0"/>
        <w:rPr>
          <w:rFonts w:ascii="Bookman Old Style" w:eastAsia="Batang" w:hAnsi="Bookman Old Style"/>
          <w:b/>
        </w:rPr>
      </w:pPr>
      <w:r>
        <w:rPr>
          <w:rFonts w:ascii="Bookman Old Style" w:eastAsia="Batang" w:hAnsi="Bookman Old Style"/>
          <w:b/>
        </w:rPr>
        <w:t>Open newest version and click on Review</w:t>
      </w:r>
    </w:p>
    <w:p w:rsidR="002E2FEC" w:rsidRDefault="002E2FEC" w:rsidP="002E2FEC">
      <w:pPr>
        <w:pStyle w:val="ListParagraph"/>
        <w:numPr>
          <w:ilvl w:val="0"/>
          <w:numId w:val="2"/>
        </w:numPr>
        <w:spacing w:after="0"/>
        <w:rPr>
          <w:rFonts w:ascii="Bookman Old Style" w:eastAsia="Batang" w:hAnsi="Bookman Old Style"/>
          <w:b/>
        </w:rPr>
      </w:pPr>
      <w:r>
        <w:rPr>
          <w:rFonts w:ascii="Bookman Old Style" w:eastAsia="Batang" w:hAnsi="Bookman Old Style"/>
          <w:b/>
        </w:rPr>
        <w:t>In review, go to Compare and click on combine documents</w:t>
      </w:r>
    </w:p>
    <w:p w:rsidR="002E2FEC" w:rsidRDefault="002E2FEC" w:rsidP="002E2FEC">
      <w:pPr>
        <w:pStyle w:val="ListParagraph"/>
        <w:numPr>
          <w:ilvl w:val="0"/>
          <w:numId w:val="2"/>
        </w:numPr>
        <w:spacing w:after="0"/>
        <w:rPr>
          <w:rFonts w:ascii="Bookman Old Style" w:eastAsia="Batang" w:hAnsi="Bookman Old Style"/>
          <w:b/>
        </w:rPr>
      </w:pPr>
      <w:r>
        <w:rPr>
          <w:rFonts w:ascii="Bookman Old Style" w:eastAsia="Batang" w:hAnsi="Bookman Old Style"/>
          <w:b/>
        </w:rPr>
        <w:t>Then choose the appropriate version for each field in the screen that comes up. –more on this below</w:t>
      </w:r>
    </w:p>
    <w:p w:rsidR="002E2FEC" w:rsidRDefault="002E2FEC" w:rsidP="002E2FEC">
      <w:pPr>
        <w:spacing w:after="0"/>
        <w:ind w:left="360"/>
        <w:rPr>
          <w:rFonts w:ascii="Bookman Old Style" w:eastAsia="Batang" w:hAnsi="Bookman Old Style"/>
          <w:b/>
        </w:rPr>
      </w:pPr>
      <w:r>
        <w:rPr>
          <w:rFonts w:ascii="Bookman Old Style" w:eastAsia="Batang" w:hAnsi="Bookman Old Style"/>
          <w:b/>
        </w:rPr>
        <w:t>Screen shots to go with numbers above</w:t>
      </w:r>
    </w:p>
    <w:p w:rsidR="002E2FEC" w:rsidRPr="002E2FEC" w:rsidRDefault="002E2FEC" w:rsidP="002E2FEC">
      <w:pPr>
        <w:pStyle w:val="ListParagraph"/>
        <w:numPr>
          <w:ilvl w:val="0"/>
          <w:numId w:val="3"/>
        </w:numPr>
        <w:spacing w:after="0"/>
        <w:rPr>
          <w:rFonts w:ascii="Bookman Old Style" w:eastAsia="Batang" w:hAnsi="Bookman Old Style"/>
          <w:b/>
        </w:rPr>
      </w:pPr>
      <w:r>
        <w:rPr>
          <w:rFonts w:ascii="Bookman Old Style" w:eastAsia="Batang" w:hAnsi="Bookman Old Style"/>
          <w:b/>
        </w:rPr>
        <w:t>Make sure students identify their files as version a or be:</w:t>
      </w:r>
      <w:r>
        <w:rPr>
          <w:rFonts w:ascii="Bookman Old Style" w:eastAsia="Batang" w:hAnsi="Bookman Old Style"/>
          <w:b/>
        </w:rPr>
        <w:br/>
      </w:r>
      <w:r>
        <w:rPr>
          <w:noProof/>
        </w:rPr>
        <w:drawing>
          <wp:inline distT="0" distB="0" distL="0" distR="0" wp14:anchorId="4F707ED2" wp14:editId="765E7913">
            <wp:extent cx="4172573" cy="6280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112" t="25914" b="55646"/>
                    <a:stretch/>
                  </pic:blipFill>
                  <pic:spPr bwMode="auto">
                    <a:xfrm>
                      <a:off x="0" y="0"/>
                      <a:ext cx="4173171" cy="62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FEC" w:rsidRPr="002E2FEC" w:rsidRDefault="002E2FEC" w:rsidP="00C20AF8">
      <w:pPr>
        <w:pStyle w:val="ListParagraph"/>
        <w:numPr>
          <w:ilvl w:val="0"/>
          <w:numId w:val="3"/>
        </w:numPr>
        <w:spacing w:after="0"/>
        <w:rPr>
          <w:rFonts w:ascii="Bookman Old Style" w:eastAsia="Batang" w:hAnsi="Bookman Old Style"/>
          <w:b/>
        </w:rPr>
      </w:pPr>
      <w:r w:rsidRPr="002E2FEC">
        <w:rPr>
          <w:rFonts w:ascii="Bookman Old Style" w:eastAsia="Batang" w:hAnsi="Bookman Old Style"/>
          <w:b/>
        </w:rPr>
        <w:t xml:space="preserve">Open newest version (b in this case) </w:t>
      </w:r>
      <w:r>
        <w:rPr>
          <w:rFonts w:ascii="Bookman Old Style" w:eastAsia="Batang" w:hAnsi="Bookman Old Style"/>
          <w:b/>
        </w:rPr>
        <w:t>t</w:t>
      </w:r>
      <w:r w:rsidRPr="002E2FEC">
        <w:rPr>
          <w:rFonts w:ascii="Bookman Old Style" w:eastAsia="Batang" w:hAnsi="Bookman Old Style"/>
          <w:b/>
        </w:rPr>
        <w:t>hen click on Review</w:t>
      </w:r>
    </w:p>
    <w:p w:rsidR="002E2FEC" w:rsidRPr="002E2FEC" w:rsidRDefault="002E2FEC" w:rsidP="0002490F">
      <w:pPr>
        <w:pStyle w:val="ListParagraph"/>
        <w:numPr>
          <w:ilvl w:val="0"/>
          <w:numId w:val="3"/>
        </w:numPr>
        <w:spacing w:after="0"/>
        <w:rPr>
          <w:rFonts w:ascii="Bookman Old Style" w:eastAsia="Batang" w:hAnsi="Bookman Old Style"/>
          <w:b/>
        </w:rPr>
      </w:pPr>
      <w:r w:rsidRPr="002E2FEC">
        <w:rPr>
          <w:rFonts w:ascii="Bookman Old Style" w:eastAsia="Batang" w:hAnsi="Bookman Old Style"/>
          <w:b/>
        </w:rPr>
        <w:t>Go to Compare and Choose combine</w:t>
      </w:r>
      <w:r w:rsidRPr="002E2FEC">
        <w:rPr>
          <w:rFonts w:ascii="Bookman Old Style" w:eastAsia="Batang" w:hAnsi="Bookman Old Style"/>
          <w:b/>
        </w:rPr>
        <w:br/>
      </w:r>
      <w:r>
        <w:rPr>
          <w:noProof/>
        </w:rPr>
        <w:drawing>
          <wp:inline distT="0" distB="0" distL="0" distR="0" wp14:anchorId="1238AA59" wp14:editId="73A33786">
            <wp:extent cx="4707172" cy="16459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22297" b="51678"/>
                    <a:stretch/>
                  </pic:blipFill>
                  <pic:spPr bwMode="auto">
                    <a:xfrm>
                      <a:off x="0" y="0"/>
                      <a:ext cx="4707172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2FEC">
        <w:rPr>
          <w:rFonts w:ascii="Bookman Old Style" w:eastAsia="Batang" w:hAnsi="Bookman Old Style"/>
          <w:b/>
        </w:rPr>
        <w:br/>
      </w:r>
    </w:p>
    <w:p w:rsidR="002E2FEC" w:rsidRDefault="002E2FEC" w:rsidP="002E2FEC">
      <w:pPr>
        <w:pStyle w:val="ListParagraph"/>
        <w:numPr>
          <w:ilvl w:val="0"/>
          <w:numId w:val="3"/>
        </w:numPr>
        <w:spacing w:after="0"/>
        <w:rPr>
          <w:rFonts w:ascii="Bookman Old Style" w:eastAsia="Batang" w:hAnsi="Bookman Old Style"/>
          <w:b/>
        </w:rPr>
      </w:pPr>
      <w:r>
        <w:rPr>
          <w:rFonts w:ascii="Bookman Old Style" w:eastAsia="Batang" w:hAnsi="Bookman Old Style"/>
          <w:b/>
        </w:rPr>
        <w:t>Then choose the appropriate version for each field in the screen that comes up.</w:t>
      </w:r>
      <w:r>
        <w:rPr>
          <w:rFonts w:ascii="Bookman Old Style" w:eastAsia="Batang" w:hAnsi="Bookman Old Style"/>
          <w:b/>
        </w:rPr>
        <w:br/>
      </w:r>
      <w:r>
        <w:rPr>
          <w:noProof/>
        </w:rPr>
        <w:drawing>
          <wp:inline distT="0" distB="0" distL="0" distR="0" wp14:anchorId="6F12F3E8" wp14:editId="55A79E47">
            <wp:extent cx="4277636" cy="193160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34" t="28013" r="22925" b="15255"/>
                    <a:stretch/>
                  </pic:blipFill>
                  <pic:spPr bwMode="auto">
                    <a:xfrm>
                      <a:off x="0" y="0"/>
                      <a:ext cx="4279322" cy="1932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FEC" w:rsidRDefault="002E2FEC" w:rsidP="002E2FEC">
      <w:pPr>
        <w:pStyle w:val="ListParagraph"/>
        <w:numPr>
          <w:ilvl w:val="0"/>
          <w:numId w:val="3"/>
        </w:numPr>
        <w:spacing w:after="0"/>
        <w:rPr>
          <w:rFonts w:ascii="Bookman Old Style" w:eastAsia="Batang" w:hAnsi="Bookman Old Style"/>
          <w:b/>
        </w:rPr>
      </w:pPr>
      <w:r>
        <w:rPr>
          <w:rFonts w:ascii="Bookman Old Style" w:eastAsia="Batang" w:hAnsi="Bookman Old Style"/>
          <w:b/>
        </w:rPr>
        <w:t xml:space="preserve">Because you have the B version open, it will show up in the drop down menu in revised document. </w:t>
      </w:r>
    </w:p>
    <w:p w:rsidR="002E2FEC" w:rsidRDefault="002E2FEC" w:rsidP="002E2FEC">
      <w:pPr>
        <w:pStyle w:val="ListParagraph"/>
        <w:numPr>
          <w:ilvl w:val="0"/>
          <w:numId w:val="3"/>
        </w:numPr>
        <w:spacing w:after="0"/>
        <w:rPr>
          <w:rFonts w:ascii="Bookman Old Style" w:eastAsia="Batang" w:hAnsi="Bookman Old Style"/>
          <w:b/>
        </w:rPr>
      </w:pPr>
      <w:r>
        <w:rPr>
          <w:rFonts w:ascii="Bookman Old Style" w:eastAsia="Batang" w:hAnsi="Bookman Old Style"/>
          <w:b/>
        </w:rPr>
        <w:t>But the original version is not open, so you will have to click on the file folder and locate it in your student files</w:t>
      </w:r>
      <w:r w:rsidR="00950694">
        <w:rPr>
          <w:rFonts w:ascii="Bookman Old Style" w:eastAsia="Batang" w:hAnsi="Bookman Old Style"/>
          <w:b/>
        </w:rPr>
        <w:br/>
      </w:r>
      <w:r w:rsidR="00950694">
        <w:rPr>
          <w:noProof/>
        </w:rPr>
        <w:drawing>
          <wp:inline distT="0" distB="0" distL="0" distR="0" wp14:anchorId="75195E6F" wp14:editId="00FEB3DB">
            <wp:extent cx="5286036" cy="23926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565" t="11205" r="6153" b="18529"/>
                    <a:stretch/>
                  </pic:blipFill>
                  <pic:spPr bwMode="auto">
                    <a:xfrm>
                      <a:off x="0" y="0"/>
                      <a:ext cx="5287481" cy="2393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eastAsia="Batang" w:hAnsi="Bookman Old Style"/>
          <w:b/>
        </w:rPr>
        <w:br/>
      </w:r>
      <w:r w:rsidR="00950694">
        <w:rPr>
          <w:rFonts w:ascii="Bookman Old Style" w:eastAsia="Batang" w:hAnsi="Bookman Old Style"/>
          <w:b/>
        </w:rPr>
        <w:t xml:space="preserve">NOTICE that YOU choose what you want to compare—I don’t choose formatting. </w:t>
      </w:r>
    </w:p>
    <w:p w:rsidR="00950694" w:rsidRDefault="00950694" w:rsidP="002E2FEC">
      <w:pPr>
        <w:pStyle w:val="ListParagraph"/>
        <w:numPr>
          <w:ilvl w:val="0"/>
          <w:numId w:val="3"/>
        </w:numPr>
        <w:spacing w:after="0"/>
        <w:rPr>
          <w:rFonts w:ascii="Bookman Old Style" w:eastAsia="Batang" w:hAnsi="Bookman Old Style"/>
          <w:b/>
        </w:rPr>
      </w:pPr>
      <w:r>
        <w:rPr>
          <w:rFonts w:ascii="Bookman Old Style" w:eastAsia="Batang" w:hAnsi="Bookman Old Style"/>
          <w:b/>
        </w:rPr>
        <w:t>Once both versions are identified, click OK</w:t>
      </w:r>
      <w:r>
        <w:rPr>
          <w:rFonts w:ascii="Bookman Old Style" w:eastAsia="Batang" w:hAnsi="Bookman Old Style"/>
          <w:b/>
        </w:rPr>
        <w:br/>
      </w:r>
      <w:r>
        <w:rPr>
          <w:noProof/>
        </w:rPr>
        <w:drawing>
          <wp:inline distT="0" distB="0" distL="0" distR="0" wp14:anchorId="6EE25BF2" wp14:editId="11B96E49">
            <wp:extent cx="4118001" cy="1860191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7552" r="32010" b="17825"/>
                    <a:stretch/>
                  </pic:blipFill>
                  <pic:spPr bwMode="auto">
                    <a:xfrm>
                      <a:off x="0" y="0"/>
                      <a:ext cx="4118776" cy="1860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694" w:rsidRDefault="00950694" w:rsidP="002E2FEC">
      <w:pPr>
        <w:pStyle w:val="ListParagraph"/>
        <w:numPr>
          <w:ilvl w:val="0"/>
          <w:numId w:val="3"/>
        </w:numPr>
        <w:spacing w:after="0"/>
        <w:rPr>
          <w:rFonts w:ascii="Bookman Old Style" w:eastAsia="Batang" w:hAnsi="Bookman Old Style"/>
          <w:b/>
        </w:rPr>
      </w:pPr>
      <w:r>
        <w:rPr>
          <w:rFonts w:ascii="Bookman Old Style" w:eastAsia="Batang" w:hAnsi="Bookman Old Style"/>
          <w:b/>
        </w:rPr>
        <w:t>The following screenshot shows what you should see (if your version of word is the same and mine and you are on a PC):</w:t>
      </w:r>
    </w:p>
    <w:p w:rsidR="00950694" w:rsidRDefault="00950694" w:rsidP="00950694">
      <w:pPr>
        <w:spacing w:after="0"/>
        <w:ind w:left="360"/>
        <w:rPr>
          <w:rFonts w:ascii="Bookman Old Style" w:eastAsia="Batang" w:hAnsi="Bookman Old Style"/>
          <w:b/>
        </w:rPr>
      </w:pPr>
      <w:r>
        <w:rPr>
          <w:noProof/>
        </w:rPr>
        <w:drawing>
          <wp:inline distT="0" distB="0" distL="0" distR="0" wp14:anchorId="531F99DA" wp14:editId="73B30963">
            <wp:extent cx="4737585" cy="204279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980" t="26612" r="11778" b="13386"/>
                    <a:stretch/>
                  </pic:blipFill>
                  <pic:spPr bwMode="auto">
                    <a:xfrm>
                      <a:off x="0" y="0"/>
                      <a:ext cx="4739814" cy="2043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694" w:rsidRPr="00950694" w:rsidRDefault="00950694" w:rsidP="00950694">
      <w:pPr>
        <w:spacing w:after="0"/>
        <w:ind w:left="360"/>
        <w:rPr>
          <w:rFonts w:ascii="Bookman Old Style" w:eastAsia="Batang" w:hAnsi="Bookman Old Style"/>
          <w:b/>
        </w:rPr>
      </w:pPr>
      <w:r>
        <w:rPr>
          <w:rFonts w:ascii="Bookman Old Style" w:eastAsia="Batang" w:hAnsi="Bookman Old Style"/>
          <w:b/>
        </w:rPr>
        <w:t xml:space="preserve">The red notes and yellow highlights are my notes—inserted as I read through the compared documents. </w:t>
      </w:r>
      <w:r>
        <w:rPr>
          <w:rFonts w:ascii="Bookman Old Style" w:eastAsia="Batang" w:hAnsi="Bookman Old Style"/>
          <w:b/>
        </w:rPr>
        <w:br/>
        <w:t xml:space="preserve">I use highlight indicators: </w:t>
      </w:r>
      <w:r w:rsidRPr="00950694">
        <w:rPr>
          <w:rFonts w:ascii="Bookman Old Style" w:eastAsia="Batang" w:hAnsi="Bookman Old Style"/>
          <w:b/>
          <w:highlight w:val="yellow"/>
        </w:rPr>
        <w:t>yellow</w:t>
      </w:r>
      <w:r>
        <w:rPr>
          <w:rFonts w:ascii="Bookman Old Style" w:eastAsia="Batang" w:hAnsi="Bookman Old Style"/>
          <w:b/>
        </w:rPr>
        <w:t xml:space="preserve"> for wording issues, </w:t>
      </w:r>
      <w:r w:rsidRPr="00950694">
        <w:rPr>
          <w:rFonts w:ascii="Bookman Old Style" w:eastAsia="Batang" w:hAnsi="Bookman Old Style"/>
          <w:b/>
          <w:highlight w:val="green"/>
        </w:rPr>
        <w:t>green</w:t>
      </w:r>
      <w:r>
        <w:rPr>
          <w:rFonts w:ascii="Bookman Old Style" w:eastAsia="Batang" w:hAnsi="Bookman Old Style"/>
          <w:b/>
        </w:rPr>
        <w:t xml:space="preserve"> for clutter, </w:t>
      </w:r>
      <w:r w:rsidRPr="00950694">
        <w:rPr>
          <w:rFonts w:ascii="Bookman Old Style" w:eastAsia="Batang" w:hAnsi="Bookman Old Style"/>
          <w:b/>
          <w:highlight w:val="cyan"/>
        </w:rPr>
        <w:t>blue</w:t>
      </w:r>
      <w:r>
        <w:rPr>
          <w:rFonts w:ascii="Bookman Old Style" w:eastAsia="Batang" w:hAnsi="Bookman Old Style"/>
          <w:b/>
        </w:rPr>
        <w:t xml:space="preserve"> for plagiarism, etc.  </w:t>
      </w:r>
      <w:bookmarkStart w:id="0" w:name="_GoBack"/>
      <w:bookmarkEnd w:id="0"/>
    </w:p>
    <w:sectPr w:rsidR="00950694" w:rsidRPr="00950694" w:rsidSect="002E2FEC">
      <w:pgSz w:w="12240" w:h="15840"/>
      <w:pgMar w:top="1080" w:right="1440" w:bottom="144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095EEF"/>
    <w:multiLevelType w:val="hybridMultilevel"/>
    <w:tmpl w:val="8C9CA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512C99"/>
    <w:multiLevelType w:val="hybridMultilevel"/>
    <w:tmpl w:val="863407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0D46A7"/>
    <w:multiLevelType w:val="hybridMultilevel"/>
    <w:tmpl w:val="86FA9446"/>
    <w:lvl w:ilvl="0" w:tplc="D41A75C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7FC07EE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84AACF1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6369BD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BA52594E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C387F0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29426F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390AB9F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CDA823A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178"/>
    <w:rsid w:val="002E2FEC"/>
    <w:rsid w:val="00500178"/>
    <w:rsid w:val="00635693"/>
    <w:rsid w:val="00950694"/>
    <w:rsid w:val="00BC1F95"/>
    <w:rsid w:val="00DC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867225-0D9A-4DC1-9144-59D62570F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2F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2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2758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1039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6961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Lappin</dc:creator>
  <cp:lastModifiedBy>linda lappin</cp:lastModifiedBy>
  <cp:revision>2</cp:revision>
  <cp:lastPrinted>2016-02-18T23:58:00Z</cp:lastPrinted>
  <dcterms:created xsi:type="dcterms:W3CDTF">2016-03-16T16:59:00Z</dcterms:created>
  <dcterms:modified xsi:type="dcterms:W3CDTF">2016-03-16T16:59:00Z</dcterms:modified>
</cp:coreProperties>
</file>